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70" w:rsidRPr="00CB7510" w:rsidRDefault="00FE2A70">
      <w:pPr>
        <w:pStyle w:val="ConsPlusTitlePage"/>
        <w:rPr>
          <w:rFonts w:ascii="Times New Roman" w:hAnsi="Times New Roman" w:cs="Times New Roman"/>
          <w:sz w:val="24"/>
          <w:szCs w:val="24"/>
        </w:rPr>
      </w:pPr>
      <w:r w:rsidRPr="00CB7510">
        <w:rPr>
          <w:rFonts w:ascii="Times New Roman" w:hAnsi="Times New Roman" w:cs="Times New Roman"/>
          <w:sz w:val="24"/>
          <w:szCs w:val="24"/>
        </w:rPr>
        <w:t xml:space="preserve">Документ предоставлен </w:t>
      </w:r>
      <w:hyperlink r:id="rId4" w:history="1">
        <w:proofErr w:type="spellStart"/>
        <w:r w:rsidRPr="00CB7510">
          <w:rPr>
            <w:rFonts w:ascii="Times New Roman" w:hAnsi="Times New Roman" w:cs="Times New Roman"/>
            <w:color w:val="0000FF"/>
            <w:sz w:val="24"/>
            <w:szCs w:val="24"/>
          </w:rPr>
          <w:t>КонсультантПлюс</w:t>
        </w:r>
        <w:proofErr w:type="spellEnd"/>
      </w:hyperlink>
      <w:r w:rsidRPr="00CB7510">
        <w:rPr>
          <w:rFonts w:ascii="Times New Roman" w:hAnsi="Times New Roman" w:cs="Times New Roman"/>
          <w:sz w:val="24"/>
          <w:szCs w:val="24"/>
        </w:rPr>
        <w:br/>
      </w:r>
    </w:p>
    <w:p w:rsidR="00FE2A70" w:rsidRPr="00CB7510" w:rsidRDefault="00FE2A70">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E2A70" w:rsidRPr="00CB7510">
        <w:tc>
          <w:tcPr>
            <w:tcW w:w="4677" w:type="dxa"/>
            <w:tcBorders>
              <w:top w:val="nil"/>
              <w:left w:val="nil"/>
              <w:bottom w:val="nil"/>
              <w:right w:val="nil"/>
            </w:tcBorders>
          </w:tcPr>
          <w:p w:rsidR="00FE2A70" w:rsidRPr="00CB7510" w:rsidRDefault="00FE2A70">
            <w:pPr>
              <w:pStyle w:val="ConsPlusNormal"/>
              <w:rPr>
                <w:rFonts w:ascii="Times New Roman" w:hAnsi="Times New Roman" w:cs="Times New Roman"/>
                <w:sz w:val="24"/>
                <w:szCs w:val="24"/>
              </w:rPr>
            </w:pPr>
            <w:r w:rsidRPr="00CB7510">
              <w:rPr>
                <w:rFonts w:ascii="Times New Roman" w:hAnsi="Times New Roman" w:cs="Times New Roman"/>
                <w:sz w:val="24"/>
                <w:szCs w:val="24"/>
              </w:rPr>
              <w:t>7 февраля 2011 года</w:t>
            </w:r>
          </w:p>
        </w:tc>
        <w:tc>
          <w:tcPr>
            <w:tcW w:w="4677" w:type="dxa"/>
            <w:tcBorders>
              <w:top w:val="nil"/>
              <w:left w:val="nil"/>
              <w:bottom w:val="nil"/>
              <w:right w:val="nil"/>
            </w:tcBorders>
          </w:tcPr>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N 6-ФЗ</w:t>
            </w:r>
          </w:p>
        </w:tc>
      </w:tr>
    </w:tbl>
    <w:p w:rsidR="00FE2A70" w:rsidRPr="00CB7510" w:rsidRDefault="00FE2A70">
      <w:pPr>
        <w:pStyle w:val="ConsPlusNormal"/>
        <w:pBdr>
          <w:top w:val="single" w:sz="6" w:space="0" w:color="auto"/>
        </w:pBdr>
        <w:spacing w:before="100" w:after="100"/>
        <w:jc w:val="both"/>
        <w:rPr>
          <w:rFonts w:ascii="Times New Roman" w:hAnsi="Times New Roman" w:cs="Times New Roman"/>
          <w:sz w:val="24"/>
          <w:szCs w:val="24"/>
        </w:rPr>
      </w:pPr>
    </w:p>
    <w:p w:rsidR="00FE2A70" w:rsidRPr="00CB7510" w:rsidRDefault="00FE2A70">
      <w:pPr>
        <w:pStyle w:val="ConsPlusNormal"/>
        <w:jc w:val="both"/>
        <w:rPr>
          <w:rFonts w:ascii="Times New Roman" w:hAnsi="Times New Roman" w:cs="Times New Roman"/>
          <w:sz w:val="24"/>
          <w:szCs w:val="24"/>
        </w:rPr>
      </w:pPr>
    </w:p>
    <w:p w:rsidR="00FE2A70" w:rsidRPr="00CB7510" w:rsidRDefault="00FE2A70">
      <w:pPr>
        <w:pStyle w:val="ConsPlusTitle"/>
        <w:jc w:val="center"/>
        <w:rPr>
          <w:rFonts w:ascii="Times New Roman" w:hAnsi="Times New Roman" w:cs="Times New Roman"/>
          <w:sz w:val="24"/>
          <w:szCs w:val="24"/>
        </w:rPr>
      </w:pPr>
      <w:r w:rsidRPr="00CB7510">
        <w:rPr>
          <w:rFonts w:ascii="Times New Roman" w:hAnsi="Times New Roman" w:cs="Times New Roman"/>
          <w:sz w:val="24"/>
          <w:szCs w:val="24"/>
        </w:rPr>
        <w:t>РОССИЙСКАЯ ФЕДЕРАЦИЯ</w:t>
      </w:r>
    </w:p>
    <w:p w:rsidR="00FE2A70" w:rsidRPr="00CB7510" w:rsidRDefault="00FE2A70">
      <w:pPr>
        <w:pStyle w:val="ConsPlusTitle"/>
        <w:jc w:val="center"/>
        <w:rPr>
          <w:rFonts w:ascii="Times New Roman" w:hAnsi="Times New Roman" w:cs="Times New Roman"/>
          <w:sz w:val="24"/>
          <w:szCs w:val="24"/>
        </w:rPr>
      </w:pPr>
    </w:p>
    <w:p w:rsidR="00FE2A70" w:rsidRPr="00CB7510" w:rsidRDefault="00FE2A70">
      <w:pPr>
        <w:pStyle w:val="ConsPlusTitle"/>
        <w:jc w:val="center"/>
        <w:rPr>
          <w:rFonts w:ascii="Times New Roman" w:hAnsi="Times New Roman" w:cs="Times New Roman"/>
          <w:sz w:val="24"/>
          <w:szCs w:val="24"/>
        </w:rPr>
      </w:pPr>
      <w:r w:rsidRPr="00CB7510">
        <w:rPr>
          <w:rFonts w:ascii="Times New Roman" w:hAnsi="Times New Roman" w:cs="Times New Roman"/>
          <w:sz w:val="24"/>
          <w:szCs w:val="24"/>
        </w:rPr>
        <w:t>ФЕДЕРАЛЬНЫЙ ЗАКОН</w:t>
      </w:r>
    </w:p>
    <w:p w:rsidR="00FE2A70" w:rsidRPr="00CB7510" w:rsidRDefault="00FE2A70">
      <w:pPr>
        <w:pStyle w:val="ConsPlusTitle"/>
        <w:jc w:val="center"/>
        <w:rPr>
          <w:rFonts w:ascii="Times New Roman" w:hAnsi="Times New Roman" w:cs="Times New Roman"/>
          <w:sz w:val="24"/>
          <w:szCs w:val="24"/>
        </w:rPr>
      </w:pPr>
    </w:p>
    <w:p w:rsidR="00FE2A70" w:rsidRPr="00CB7510" w:rsidRDefault="00FE2A70">
      <w:pPr>
        <w:pStyle w:val="ConsPlusTitle"/>
        <w:jc w:val="center"/>
        <w:rPr>
          <w:rFonts w:ascii="Times New Roman" w:hAnsi="Times New Roman" w:cs="Times New Roman"/>
          <w:sz w:val="24"/>
          <w:szCs w:val="24"/>
        </w:rPr>
      </w:pPr>
      <w:r w:rsidRPr="00CB7510">
        <w:rPr>
          <w:rFonts w:ascii="Times New Roman" w:hAnsi="Times New Roman" w:cs="Times New Roman"/>
          <w:sz w:val="24"/>
          <w:szCs w:val="24"/>
        </w:rPr>
        <w:t>ОБ ОБЩИХ ПРИНЦИПАХ ОРГАНИЗАЦИИ И ДЕЯТЕЛЬНОСТИ</w:t>
      </w:r>
    </w:p>
    <w:p w:rsidR="00FE2A70" w:rsidRPr="00CB7510" w:rsidRDefault="00FE2A70">
      <w:pPr>
        <w:pStyle w:val="ConsPlusTitle"/>
        <w:jc w:val="center"/>
        <w:rPr>
          <w:rFonts w:ascii="Times New Roman" w:hAnsi="Times New Roman" w:cs="Times New Roman"/>
          <w:sz w:val="24"/>
          <w:szCs w:val="24"/>
        </w:rPr>
      </w:pPr>
      <w:r w:rsidRPr="00CB7510">
        <w:rPr>
          <w:rFonts w:ascii="Times New Roman" w:hAnsi="Times New Roman" w:cs="Times New Roman"/>
          <w:sz w:val="24"/>
          <w:szCs w:val="24"/>
        </w:rPr>
        <w:t>КОНТРОЛЬНО-СЧЕТНЫХ ОРГАНОВ СУБЪЕКТОВ РОССИЙСКОЙ ФЕДЕРАЦИИ</w:t>
      </w:r>
    </w:p>
    <w:p w:rsidR="00FE2A70" w:rsidRPr="00CB7510" w:rsidRDefault="00FE2A70">
      <w:pPr>
        <w:pStyle w:val="ConsPlusTitle"/>
        <w:jc w:val="center"/>
        <w:rPr>
          <w:rFonts w:ascii="Times New Roman" w:hAnsi="Times New Roman" w:cs="Times New Roman"/>
          <w:sz w:val="24"/>
          <w:szCs w:val="24"/>
        </w:rPr>
      </w:pPr>
      <w:r w:rsidRPr="00CB7510">
        <w:rPr>
          <w:rFonts w:ascii="Times New Roman" w:hAnsi="Times New Roman" w:cs="Times New Roman"/>
          <w:sz w:val="24"/>
          <w:szCs w:val="24"/>
        </w:rPr>
        <w:t>И МУНИЦИПАЛЬНЫХ ОБРАЗОВАНИЙ</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jc w:val="right"/>
        <w:rPr>
          <w:rFonts w:ascii="Times New Roman" w:hAnsi="Times New Roman" w:cs="Times New Roman"/>
          <w:sz w:val="24"/>
          <w:szCs w:val="24"/>
        </w:rPr>
      </w:pPr>
      <w:proofErr w:type="gramStart"/>
      <w:r w:rsidRPr="00CB7510">
        <w:rPr>
          <w:rFonts w:ascii="Times New Roman" w:hAnsi="Times New Roman" w:cs="Times New Roman"/>
          <w:sz w:val="24"/>
          <w:szCs w:val="24"/>
        </w:rPr>
        <w:t>Принят</w:t>
      </w:r>
      <w:proofErr w:type="gramEnd"/>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Государственной Думой</w:t>
      </w:r>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28 января 2011 года</w:t>
      </w:r>
    </w:p>
    <w:p w:rsidR="00FE2A70" w:rsidRPr="00CB7510" w:rsidRDefault="00FE2A70">
      <w:pPr>
        <w:pStyle w:val="ConsPlusNormal"/>
        <w:jc w:val="right"/>
        <w:rPr>
          <w:rFonts w:ascii="Times New Roman" w:hAnsi="Times New Roman" w:cs="Times New Roman"/>
          <w:sz w:val="24"/>
          <w:szCs w:val="24"/>
        </w:rPr>
      </w:pPr>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Одобрен</w:t>
      </w:r>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Советом Федерации</w:t>
      </w:r>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2 февраля 2011 года</w:t>
      </w:r>
    </w:p>
    <w:p w:rsidR="00FE2A70" w:rsidRPr="00CB7510" w:rsidRDefault="00FE2A70">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E2A70" w:rsidRPr="00CB7510">
        <w:tc>
          <w:tcPr>
            <w:tcW w:w="60" w:type="dxa"/>
            <w:tcBorders>
              <w:top w:val="nil"/>
              <w:left w:val="nil"/>
              <w:bottom w:val="nil"/>
              <w:right w:val="nil"/>
            </w:tcBorders>
            <w:shd w:val="clear" w:color="auto" w:fill="CED3F1"/>
            <w:tcMar>
              <w:top w:w="0" w:type="dxa"/>
              <w:left w:w="0" w:type="dxa"/>
              <w:bottom w:w="0" w:type="dxa"/>
              <w:right w:w="0" w:type="dxa"/>
            </w:tcMar>
          </w:tcPr>
          <w:p w:rsidR="00FE2A70" w:rsidRPr="00CB7510" w:rsidRDefault="00FE2A70">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2A70" w:rsidRPr="00CB7510" w:rsidRDefault="00FE2A70">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2A70" w:rsidRPr="00CB7510" w:rsidRDefault="00FE2A70">
            <w:pPr>
              <w:pStyle w:val="ConsPlusNormal"/>
              <w:jc w:val="center"/>
              <w:rPr>
                <w:rFonts w:ascii="Times New Roman" w:hAnsi="Times New Roman" w:cs="Times New Roman"/>
                <w:sz w:val="24"/>
                <w:szCs w:val="24"/>
              </w:rPr>
            </w:pPr>
            <w:r w:rsidRPr="00CB7510">
              <w:rPr>
                <w:rFonts w:ascii="Times New Roman" w:hAnsi="Times New Roman" w:cs="Times New Roman"/>
                <w:color w:val="392C69"/>
                <w:sz w:val="24"/>
                <w:szCs w:val="24"/>
              </w:rPr>
              <w:t>Список изменяющих документов</w:t>
            </w:r>
          </w:p>
          <w:p w:rsidR="00FE2A70" w:rsidRPr="00CB7510" w:rsidRDefault="00FE2A70">
            <w:pPr>
              <w:pStyle w:val="ConsPlusNormal"/>
              <w:jc w:val="center"/>
              <w:rPr>
                <w:rFonts w:ascii="Times New Roman" w:hAnsi="Times New Roman" w:cs="Times New Roman"/>
                <w:sz w:val="24"/>
                <w:szCs w:val="24"/>
              </w:rPr>
            </w:pPr>
            <w:proofErr w:type="gramStart"/>
            <w:r w:rsidRPr="00CB7510">
              <w:rPr>
                <w:rFonts w:ascii="Times New Roman" w:hAnsi="Times New Roman" w:cs="Times New Roman"/>
                <w:color w:val="392C69"/>
                <w:sz w:val="24"/>
                <w:szCs w:val="24"/>
              </w:rPr>
              <w:t xml:space="preserve">(в ред. Федеральных законов от 02.07.2013 </w:t>
            </w:r>
            <w:hyperlink r:id="rId5" w:history="1">
              <w:r w:rsidRPr="00CB7510">
                <w:rPr>
                  <w:rFonts w:ascii="Times New Roman" w:hAnsi="Times New Roman" w:cs="Times New Roman"/>
                  <w:color w:val="0000FF"/>
                  <w:sz w:val="24"/>
                  <w:szCs w:val="24"/>
                </w:rPr>
                <w:t>N 185-ФЗ</w:t>
              </w:r>
            </w:hyperlink>
            <w:r w:rsidRPr="00CB7510">
              <w:rPr>
                <w:rFonts w:ascii="Times New Roman" w:hAnsi="Times New Roman" w:cs="Times New Roman"/>
                <w:color w:val="392C69"/>
                <w:sz w:val="24"/>
                <w:szCs w:val="24"/>
              </w:rPr>
              <w:t>,</w:t>
            </w:r>
            <w:proofErr w:type="gramEnd"/>
          </w:p>
          <w:p w:rsidR="00FE2A70" w:rsidRPr="00CB7510" w:rsidRDefault="00FE2A70">
            <w:pPr>
              <w:pStyle w:val="ConsPlusNormal"/>
              <w:jc w:val="center"/>
              <w:rPr>
                <w:rFonts w:ascii="Times New Roman" w:hAnsi="Times New Roman" w:cs="Times New Roman"/>
                <w:sz w:val="24"/>
                <w:szCs w:val="24"/>
              </w:rPr>
            </w:pPr>
            <w:r w:rsidRPr="00CB7510">
              <w:rPr>
                <w:rFonts w:ascii="Times New Roman" w:hAnsi="Times New Roman" w:cs="Times New Roman"/>
                <w:color w:val="392C69"/>
                <w:sz w:val="24"/>
                <w:szCs w:val="24"/>
              </w:rPr>
              <w:t xml:space="preserve">от 04.03.2014 </w:t>
            </w:r>
            <w:hyperlink r:id="rId6" w:history="1">
              <w:r w:rsidRPr="00CB7510">
                <w:rPr>
                  <w:rFonts w:ascii="Times New Roman" w:hAnsi="Times New Roman" w:cs="Times New Roman"/>
                  <w:color w:val="0000FF"/>
                  <w:sz w:val="24"/>
                  <w:szCs w:val="24"/>
                </w:rPr>
                <w:t>N 23-ФЗ</w:t>
              </w:r>
            </w:hyperlink>
            <w:r w:rsidRPr="00CB7510">
              <w:rPr>
                <w:rFonts w:ascii="Times New Roman" w:hAnsi="Times New Roman" w:cs="Times New Roman"/>
                <w:color w:val="392C69"/>
                <w:sz w:val="24"/>
                <w:szCs w:val="24"/>
              </w:rPr>
              <w:t xml:space="preserve">, от 03.04.2017 </w:t>
            </w:r>
            <w:hyperlink r:id="rId7" w:history="1">
              <w:r w:rsidRPr="00CB7510">
                <w:rPr>
                  <w:rFonts w:ascii="Times New Roman" w:hAnsi="Times New Roman" w:cs="Times New Roman"/>
                  <w:color w:val="0000FF"/>
                  <w:sz w:val="24"/>
                  <w:szCs w:val="24"/>
                </w:rPr>
                <w:t>N 64-ФЗ</w:t>
              </w:r>
            </w:hyperlink>
            <w:r w:rsidRPr="00CB7510">
              <w:rPr>
                <w:rFonts w:ascii="Times New Roman" w:hAnsi="Times New Roman" w:cs="Times New Roman"/>
                <w:color w:val="392C69"/>
                <w:sz w:val="24"/>
                <w:szCs w:val="24"/>
              </w:rPr>
              <w:t xml:space="preserve">, от 27.12.2018 </w:t>
            </w:r>
            <w:hyperlink r:id="rId8" w:history="1">
              <w:r w:rsidRPr="00CB7510">
                <w:rPr>
                  <w:rFonts w:ascii="Times New Roman" w:hAnsi="Times New Roman" w:cs="Times New Roman"/>
                  <w:color w:val="0000FF"/>
                  <w:sz w:val="24"/>
                  <w:szCs w:val="24"/>
                </w:rPr>
                <w:t>N 559-ФЗ</w:t>
              </w:r>
            </w:hyperlink>
            <w:r w:rsidRPr="00CB7510">
              <w:rPr>
                <w:rFonts w:ascii="Times New Roman" w:hAnsi="Times New Roman" w:cs="Times New Roman"/>
                <w:color w:val="392C69"/>
                <w:sz w:val="24"/>
                <w:szCs w:val="24"/>
              </w:rPr>
              <w:t>,</w:t>
            </w:r>
          </w:p>
          <w:p w:rsidR="00FE2A70" w:rsidRPr="00CB7510" w:rsidRDefault="00FE2A70">
            <w:pPr>
              <w:pStyle w:val="ConsPlusNormal"/>
              <w:jc w:val="center"/>
              <w:rPr>
                <w:rFonts w:ascii="Times New Roman" w:hAnsi="Times New Roman" w:cs="Times New Roman"/>
                <w:sz w:val="24"/>
                <w:szCs w:val="24"/>
              </w:rPr>
            </w:pPr>
            <w:r w:rsidRPr="00CB7510">
              <w:rPr>
                <w:rFonts w:ascii="Times New Roman" w:hAnsi="Times New Roman" w:cs="Times New Roman"/>
                <w:color w:val="392C69"/>
                <w:sz w:val="24"/>
                <w:szCs w:val="24"/>
              </w:rPr>
              <w:t xml:space="preserve">от 27.12.2018 </w:t>
            </w:r>
            <w:hyperlink r:id="rId9" w:history="1">
              <w:r w:rsidRPr="00CB7510">
                <w:rPr>
                  <w:rFonts w:ascii="Times New Roman" w:hAnsi="Times New Roman" w:cs="Times New Roman"/>
                  <w:color w:val="0000FF"/>
                  <w:sz w:val="24"/>
                  <w:szCs w:val="24"/>
                </w:rPr>
                <w:t>N 566-ФЗ</w:t>
              </w:r>
            </w:hyperlink>
            <w:r w:rsidRPr="00CB7510">
              <w:rPr>
                <w:rFonts w:ascii="Times New Roman" w:hAnsi="Times New Roman" w:cs="Times New Roman"/>
                <w:color w:val="392C69"/>
                <w:sz w:val="24"/>
                <w:szCs w:val="24"/>
              </w:rPr>
              <w:t xml:space="preserve">, от 30.04.2021 </w:t>
            </w:r>
            <w:hyperlink r:id="rId10" w:history="1">
              <w:r w:rsidRPr="00CB7510">
                <w:rPr>
                  <w:rFonts w:ascii="Times New Roman" w:hAnsi="Times New Roman" w:cs="Times New Roman"/>
                  <w:color w:val="0000FF"/>
                  <w:sz w:val="24"/>
                  <w:szCs w:val="24"/>
                </w:rPr>
                <w:t>N 116-ФЗ</w:t>
              </w:r>
            </w:hyperlink>
            <w:r w:rsidRPr="00CB7510">
              <w:rPr>
                <w:rFonts w:ascii="Times New Roman" w:hAnsi="Times New Roman" w:cs="Times New Roman"/>
                <w:color w:val="392C69"/>
                <w:sz w:val="24"/>
                <w:szCs w:val="24"/>
              </w:rPr>
              <w:t xml:space="preserve">, от 01.07.2021 </w:t>
            </w:r>
            <w:hyperlink r:id="rId11" w:history="1">
              <w:r w:rsidRPr="00CB7510">
                <w:rPr>
                  <w:rFonts w:ascii="Times New Roman" w:hAnsi="Times New Roman" w:cs="Times New Roman"/>
                  <w:color w:val="0000FF"/>
                  <w:sz w:val="24"/>
                  <w:szCs w:val="24"/>
                </w:rPr>
                <w:t>N 255-ФЗ</w:t>
              </w:r>
            </w:hyperlink>
            <w:r w:rsidRPr="00CB751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A70" w:rsidRPr="00CB7510" w:rsidRDefault="00FE2A70">
            <w:pPr>
              <w:rPr>
                <w:rFonts w:ascii="Times New Roman" w:hAnsi="Times New Roman" w:cs="Times New Roman"/>
                <w:sz w:val="24"/>
                <w:szCs w:val="24"/>
              </w:rPr>
            </w:pPr>
          </w:p>
        </w:tc>
      </w:tr>
    </w:tbl>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 Цель настоящего Федерального закона</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2. Правовое регулирование организации и деятельности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 </w:t>
      </w:r>
      <w:proofErr w:type="gramStart"/>
      <w:r w:rsidRPr="00CB7510">
        <w:rPr>
          <w:rFonts w:ascii="Times New Roman" w:hAnsi="Times New Roman" w:cs="Times New Roman"/>
          <w:sz w:val="24"/>
          <w:szCs w:val="24"/>
        </w:rPr>
        <w:t xml:space="preserve">Правовое регулирование организации и деятельности контрольно-счетных органов субъектов Российской Федерации основывается на </w:t>
      </w:r>
      <w:hyperlink r:id="rId12" w:history="1">
        <w:r w:rsidRPr="00CB7510">
          <w:rPr>
            <w:rFonts w:ascii="Times New Roman" w:hAnsi="Times New Roman" w:cs="Times New Roman"/>
            <w:color w:val="0000FF"/>
            <w:sz w:val="24"/>
            <w:szCs w:val="24"/>
          </w:rPr>
          <w:t>Конституции</w:t>
        </w:r>
      </w:hyperlink>
      <w:r w:rsidRPr="00CB7510">
        <w:rPr>
          <w:rFonts w:ascii="Times New Roman" w:hAnsi="Times New Roman" w:cs="Times New Roman"/>
          <w:sz w:val="24"/>
          <w:szCs w:val="24"/>
        </w:rPr>
        <w:t xml:space="preserve"> Российской Федерации и осуществляется Федеральным </w:t>
      </w:r>
      <w:hyperlink r:id="rId13"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history="1">
        <w:r w:rsidRPr="00CB7510">
          <w:rPr>
            <w:rFonts w:ascii="Times New Roman" w:hAnsi="Times New Roman" w:cs="Times New Roman"/>
            <w:color w:val="0000FF"/>
            <w:sz w:val="24"/>
            <w:szCs w:val="24"/>
          </w:rPr>
          <w:t>кодексом</w:t>
        </w:r>
      </w:hyperlink>
      <w:r w:rsidRPr="00CB7510">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rsidRPr="00CB7510">
        <w:rPr>
          <w:rFonts w:ascii="Times New Roman" w:hAnsi="Times New Roman" w:cs="Times New Roman"/>
          <w:sz w:val="24"/>
          <w:szCs w:val="24"/>
        </w:rPr>
        <w:t xml:space="preserve"> и иными нормативными правовыми актами субъектов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w:t>
      </w:r>
      <w:proofErr w:type="gramStart"/>
      <w:r w:rsidRPr="00CB7510">
        <w:rPr>
          <w:rFonts w:ascii="Times New Roman" w:hAnsi="Times New Roman" w:cs="Times New Roman"/>
          <w:sz w:val="24"/>
          <w:szCs w:val="24"/>
        </w:rPr>
        <w:t xml:space="preserve">Правовое регулирование организации и деятельности контрольно-счетных органов муниципальных образований основывается на </w:t>
      </w:r>
      <w:hyperlink r:id="rId15" w:history="1">
        <w:r w:rsidRPr="00CB7510">
          <w:rPr>
            <w:rFonts w:ascii="Times New Roman" w:hAnsi="Times New Roman" w:cs="Times New Roman"/>
            <w:color w:val="0000FF"/>
            <w:sz w:val="24"/>
            <w:szCs w:val="24"/>
          </w:rPr>
          <w:t>Конституции</w:t>
        </w:r>
      </w:hyperlink>
      <w:r w:rsidRPr="00CB7510">
        <w:rPr>
          <w:rFonts w:ascii="Times New Roman" w:hAnsi="Times New Roman" w:cs="Times New Roman"/>
          <w:sz w:val="24"/>
          <w:szCs w:val="24"/>
        </w:rPr>
        <w:t xml:space="preserve"> Российской Федерации и осуществляется Федеральным </w:t>
      </w:r>
      <w:hyperlink r:id="rId16"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6 октября 2003 года N 131-ФЗ "Об общих </w:t>
      </w:r>
      <w:r w:rsidRPr="00CB7510">
        <w:rPr>
          <w:rFonts w:ascii="Times New Roman" w:hAnsi="Times New Roman" w:cs="Times New Roman"/>
          <w:sz w:val="24"/>
          <w:szCs w:val="24"/>
        </w:rPr>
        <w:lastRenderedPageBreak/>
        <w:t xml:space="preserve">принципах организации местного самоуправления в Российской Федерации", Бюджетным </w:t>
      </w:r>
      <w:hyperlink r:id="rId17" w:history="1">
        <w:r w:rsidRPr="00CB7510">
          <w:rPr>
            <w:rFonts w:ascii="Times New Roman" w:hAnsi="Times New Roman" w:cs="Times New Roman"/>
            <w:color w:val="0000FF"/>
            <w:sz w:val="24"/>
            <w:szCs w:val="24"/>
          </w:rPr>
          <w:t>кодексом</w:t>
        </w:r>
      </w:hyperlink>
      <w:r w:rsidRPr="00CB7510">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CB7510">
        <w:rPr>
          <w:rFonts w:ascii="Times New Roman" w:hAnsi="Times New Roman" w:cs="Times New Roman"/>
          <w:sz w:val="24"/>
          <w:szCs w:val="24"/>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history="1">
        <w:r w:rsidRPr="00CB7510">
          <w:rPr>
            <w:rFonts w:ascii="Times New Roman" w:hAnsi="Times New Roman" w:cs="Times New Roman"/>
            <w:color w:val="0000FF"/>
            <w:sz w:val="24"/>
            <w:szCs w:val="24"/>
          </w:rPr>
          <w:t>кодексу</w:t>
        </w:r>
      </w:hyperlink>
      <w:r w:rsidRPr="00CB7510">
        <w:rPr>
          <w:rFonts w:ascii="Times New Roman" w:hAnsi="Times New Roman" w:cs="Times New Roman"/>
          <w:sz w:val="24"/>
          <w:szCs w:val="24"/>
        </w:rPr>
        <w:t xml:space="preserve"> Российской Федерации и настоящему Федеральному закону.</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3. Основы статуса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Контрольно-счетные органы обладают организационной и функциональной независимостью и осуществляют свою деятельность самостоятельно.</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Контрольно-счетный орган субъекта Российской Федерации обладает правами юридического лица.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8 в ред. Федерального </w:t>
      </w:r>
      <w:hyperlink r:id="rId19"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lastRenderedPageBreak/>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12 в ред. Федерального </w:t>
      </w:r>
      <w:hyperlink r:id="rId20"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27.12.2018 N 566-ФЗ)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13 введена Федеральным </w:t>
      </w:r>
      <w:hyperlink r:id="rId21"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4. Принципы деятельности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22"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5. Состав и структура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23"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3 в ред. Федерального </w:t>
      </w:r>
      <w:hyperlink r:id="rId24"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4. Срок полномочий председателя, заместителей председателя и аудиторов контрольно-счетного органа устанавливается соответственно законом субъекта </w:t>
      </w:r>
      <w:r w:rsidRPr="00CB7510">
        <w:rPr>
          <w:rFonts w:ascii="Times New Roman" w:hAnsi="Times New Roman" w:cs="Times New Roman"/>
          <w:sz w:val="24"/>
          <w:szCs w:val="24"/>
        </w:rPr>
        <w:lastRenderedPageBreak/>
        <w:t>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25"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6.1. </w:t>
      </w:r>
      <w:proofErr w:type="gramStart"/>
      <w:r w:rsidRPr="00CB7510">
        <w:rPr>
          <w:rFonts w:ascii="Times New Roman" w:hAnsi="Times New Roman" w:cs="Times New Roman"/>
          <w:sz w:val="24"/>
          <w:szCs w:val="24"/>
        </w:rP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(часть 6.1 введена Федеральным </w:t>
      </w:r>
      <w:hyperlink r:id="rId26"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27"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28"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w:t>
      </w:r>
      <w:proofErr w:type="gramStart"/>
      <w:r w:rsidRPr="00CB7510">
        <w:rPr>
          <w:rFonts w:ascii="Times New Roman" w:hAnsi="Times New Roman" w:cs="Times New Roman"/>
          <w:sz w:val="24"/>
          <w:szCs w:val="24"/>
        </w:rPr>
        <w:t>о-</w:t>
      </w:r>
      <w:proofErr w:type="gramEnd"/>
      <w:r w:rsidRPr="00CB7510">
        <w:rPr>
          <w:rFonts w:ascii="Times New Roman" w:hAnsi="Times New Roman" w:cs="Times New Roman"/>
          <w:sz w:val="24"/>
          <w:szCs w:val="24"/>
        </w:rPr>
        <w:t xml:space="preserve">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lastRenderedPageBreak/>
        <w:t>Статья 6. Порядок назначения на должность председателя, заместителей председателя и аудиторов контрольно-счетных органов</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29"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30"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председателем законодательного (представительного) органа государственной власти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31"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32"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5.1 введена Федеральным </w:t>
      </w:r>
      <w:hyperlink r:id="rId33"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lastRenderedPageBreak/>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председателем представительного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главой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bookmarkStart w:id="0" w:name="P102"/>
      <w:bookmarkEnd w:id="0"/>
      <w:r w:rsidRPr="00CB7510">
        <w:rPr>
          <w:rFonts w:ascii="Times New Roman" w:hAnsi="Times New Roman" w:cs="Times New Roman"/>
          <w:sz w:val="24"/>
          <w:szCs w:val="24"/>
        </w:rP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11 введена Федеральным </w:t>
      </w:r>
      <w:hyperlink r:id="rId34"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7. Требования к кандидатурам на должности председателя, заместителей председателя и аудиторов контрольно-счетных органов</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35"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bookmarkStart w:id="1" w:name="P108"/>
      <w:bookmarkEnd w:id="1"/>
      <w:r w:rsidRPr="00CB7510">
        <w:rPr>
          <w:rFonts w:ascii="Times New Roman" w:hAnsi="Times New Roman" w:cs="Times New Roman"/>
          <w:sz w:val="24"/>
          <w:szCs w:val="24"/>
        </w:rP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наличие высшего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 xml:space="preserve">3) знание </w:t>
      </w:r>
      <w:hyperlink r:id="rId36" w:history="1">
        <w:r w:rsidRPr="00CB7510">
          <w:rPr>
            <w:rFonts w:ascii="Times New Roman" w:hAnsi="Times New Roman" w:cs="Times New Roman"/>
            <w:color w:val="0000FF"/>
            <w:sz w:val="24"/>
            <w:szCs w:val="24"/>
          </w:rPr>
          <w:t>Конституции</w:t>
        </w:r>
      </w:hyperlink>
      <w:r w:rsidRPr="00CB7510">
        <w:rPr>
          <w:rFonts w:ascii="Times New Roman" w:hAnsi="Times New Roman" w:cs="Times New Roman"/>
          <w:sz w:val="24"/>
          <w:szCs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w:t>
      </w:r>
      <w:r w:rsidRPr="00CB7510">
        <w:rPr>
          <w:rFonts w:ascii="Times New Roman" w:hAnsi="Times New Roman" w:cs="Times New Roman"/>
          <w:sz w:val="24"/>
          <w:szCs w:val="24"/>
        </w:rPr>
        <w:lastRenderedPageBreak/>
        <w:t>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w:t>
      </w:r>
      <w:proofErr w:type="gramEnd"/>
      <w:r w:rsidRPr="00CB7510">
        <w:rPr>
          <w:rFonts w:ascii="Times New Roman" w:hAnsi="Times New Roman" w:cs="Times New Roman"/>
          <w:sz w:val="24"/>
          <w:szCs w:val="24"/>
        </w:rPr>
        <w:t xml:space="preserve">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(часть 1 в ред. Федерального </w:t>
      </w:r>
      <w:hyperlink r:id="rId37"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history="1">
        <w:r w:rsidRPr="00CB7510">
          <w:rPr>
            <w:rFonts w:ascii="Times New Roman" w:hAnsi="Times New Roman" w:cs="Times New Roman"/>
            <w:color w:val="0000FF"/>
            <w:sz w:val="24"/>
            <w:szCs w:val="24"/>
          </w:rPr>
          <w:t>части 1</w:t>
        </w:r>
      </w:hyperlink>
      <w:r w:rsidRPr="00CB7510">
        <w:rPr>
          <w:rFonts w:ascii="Times New Roman" w:hAnsi="Times New Roman" w:cs="Times New Roman"/>
          <w:sz w:val="24"/>
          <w:szCs w:val="24"/>
        </w:rPr>
        <w:t xml:space="preserve"> настоящей статьи, устанавливается Счетной палатой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(часть 1.1 введена Федеральным </w:t>
      </w:r>
      <w:hyperlink r:id="rId38"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bookmarkStart w:id="2" w:name="P115"/>
      <w:bookmarkEnd w:id="2"/>
      <w:r w:rsidRPr="00CB7510">
        <w:rPr>
          <w:rFonts w:ascii="Times New Roman" w:hAnsi="Times New Roman" w:cs="Times New Roman"/>
          <w:sz w:val="24"/>
          <w:szCs w:val="24"/>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наличие высшего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 xml:space="preserve">3) знание </w:t>
      </w:r>
      <w:hyperlink r:id="rId39" w:history="1">
        <w:r w:rsidRPr="00CB7510">
          <w:rPr>
            <w:rFonts w:ascii="Times New Roman" w:hAnsi="Times New Roman" w:cs="Times New Roman"/>
            <w:color w:val="0000FF"/>
            <w:sz w:val="24"/>
            <w:szCs w:val="24"/>
          </w:rPr>
          <w:t>Конституции</w:t>
        </w:r>
      </w:hyperlink>
      <w:r w:rsidRPr="00CB7510">
        <w:rPr>
          <w:rFonts w:ascii="Times New Roman" w:hAnsi="Times New Roman" w:cs="Times New Roman"/>
          <w:sz w:val="24"/>
          <w:szCs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rsidRPr="00CB7510">
        <w:rPr>
          <w:rFonts w:ascii="Times New Roman" w:hAnsi="Times New Roman" w:cs="Times New Roman"/>
          <w:sz w:val="24"/>
          <w:szCs w:val="24"/>
        </w:rP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(часть 2 в ред. Федерального </w:t>
      </w:r>
      <w:hyperlink r:id="rId40"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history="1">
        <w:r w:rsidRPr="00CB7510">
          <w:rPr>
            <w:rFonts w:ascii="Times New Roman" w:hAnsi="Times New Roman" w:cs="Times New Roman"/>
            <w:color w:val="0000FF"/>
            <w:sz w:val="24"/>
            <w:szCs w:val="24"/>
          </w:rPr>
          <w:t>части 2</w:t>
        </w:r>
      </w:hyperlink>
      <w:r w:rsidRPr="00CB7510">
        <w:rPr>
          <w:rFonts w:ascii="Times New Roman" w:hAnsi="Times New Roman" w:cs="Times New Roman"/>
          <w:sz w:val="24"/>
          <w:szCs w:val="24"/>
        </w:rPr>
        <w:t xml:space="preserve"> настоящей статьи, в случае, предусмотренном </w:t>
      </w:r>
      <w:hyperlink w:anchor="P102" w:history="1">
        <w:r w:rsidRPr="00CB7510">
          <w:rPr>
            <w:rFonts w:ascii="Times New Roman" w:hAnsi="Times New Roman" w:cs="Times New Roman"/>
            <w:color w:val="0000FF"/>
            <w:sz w:val="24"/>
            <w:szCs w:val="24"/>
          </w:rPr>
          <w:t>частью 11 статьи 6</w:t>
        </w:r>
      </w:hyperlink>
      <w:r w:rsidRPr="00CB7510">
        <w:rPr>
          <w:rFonts w:ascii="Times New Roman" w:hAnsi="Times New Roman" w:cs="Times New Roman"/>
          <w:sz w:val="24"/>
          <w:szCs w:val="24"/>
        </w:rPr>
        <w:t xml:space="preserve"> настоящего Федерального закона, устанавливается контрольно-счетным органом субъекта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2.1 введена Федеральным </w:t>
      </w:r>
      <w:hyperlink r:id="rId41"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history="1">
        <w:r w:rsidRPr="00CB7510">
          <w:rPr>
            <w:rFonts w:ascii="Times New Roman" w:hAnsi="Times New Roman" w:cs="Times New Roman"/>
            <w:color w:val="0000FF"/>
            <w:sz w:val="24"/>
            <w:szCs w:val="24"/>
          </w:rPr>
          <w:t>частях 1</w:t>
        </w:r>
      </w:hyperlink>
      <w:r w:rsidRPr="00CB7510">
        <w:rPr>
          <w:rFonts w:ascii="Times New Roman" w:hAnsi="Times New Roman" w:cs="Times New Roman"/>
          <w:sz w:val="24"/>
          <w:szCs w:val="24"/>
        </w:rPr>
        <w:t xml:space="preserve"> и </w:t>
      </w:r>
      <w:hyperlink w:anchor="P115" w:history="1">
        <w:r w:rsidRPr="00CB7510">
          <w:rPr>
            <w:rFonts w:ascii="Times New Roman" w:hAnsi="Times New Roman" w:cs="Times New Roman"/>
            <w:color w:val="0000FF"/>
            <w:sz w:val="24"/>
            <w:szCs w:val="24"/>
          </w:rPr>
          <w:t>2</w:t>
        </w:r>
      </w:hyperlink>
      <w:r w:rsidRPr="00CB7510">
        <w:rPr>
          <w:rFonts w:ascii="Times New Roman" w:hAnsi="Times New Roman" w:cs="Times New Roman"/>
          <w:sz w:val="24"/>
          <w:szCs w:val="24"/>
        </w:rPr>
        <w:t xml:space="preserve"> настоящей статьи, могут быть установлены дополнительные требования к образованию и опыту работы.</w:t>
      </w:r>
    </w:p>
    <w:p w:rsidR="00FE2A70" w:rsidRPr="00CB7510" w:rsidRDefault="00FE2A70">
      <w:pPr>
        <w:pStyle w:val="ConsPlusNormal"/>
        <w:spacing w:before="220"/>
        <w:ind w:firstLine="540"/>
        <w:jc w:val="both"/>
        <w:rPr>
          <w:rFonts w:ascii="Times New Roman" w:hAnsi="Times New Roman" w:cs="Times New Roman"/>
          <w:sz w:val="24"/>
          <w:szCs w:val="24"/>
        </w:rPr>
      </w:pPr>
      <w:bookmarkStart w:id="3" w:name="P123"/>
      <w:bookmarkEnd w:id="3"/>
      <w:r w:rsidRPr="00CB7510">
        <w:rPr>
          <w:rFonts w:ascii="Times New Roman" w:hAnsi="Times New Roman" w:cs="Times New Roman"/>
          <w:sz w:val="24"/>
          <w:szCs w:val="24"/>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наличия у него неснятой или непогашенной судимости;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lastRenderedPageBreak/>
        <w:t>2) признания его недееспособным или ограниченно дееспособным решением суда, вступившим в законную силу;</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(п. 4 в ред. Федерального </w:t>
      </w:r>
      <w:hyperlink r:id="rId42"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30.04.2021 N 116-ФЗ)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5) наличия оснований, предусмотренных </w:t>
      </w:r>
      <w:hyperlink w:anchor="P131" w:history="1">
        <w:r w:rsidRPr="00CB7510">
          <w:rPr>
            <w:rFonts w:ascii="Times New Roman" w:hAnsi="Times New Roman" w:cs="Times New Roman"/>
            <w:color w:val="0000FF"/>
            <w:sz w:val="24"/>
            <w:szCs w:val="24"/>
          </w:rPr>
          <w:t>частями 5</w:t>
        </w:r>
      </w:hyperlink>
      <w:r w:rsidRPr="00CB7510">
        <w:rPr>
          <w:rFonts w:ascii="Times New Roman" w:hAnsi="Times New Roman" w:cs="Times New Roman"/>
          <w:sz w:val="24"/>
          <w:szCs w:val="24"/>
        </w:rPr>
        <w:t xml:space="preserve"> и </w:t>
      </w:r>
      <w:hyperlink w:anchor="P133" w:history="1">
        <w:r w:rsidRPr="00CB7510">
          <w:rPr>
            <w:rFonts w:ascii="Times New Roman" w:hAnsi="Times New Roman" w:cs="Times New Roman"/>
            <w:color w:val="0000FF"/>
            <w:sz w:val="24"/>
            <w:szCs w:val="24"/>
          </w:rPr>
          <w:t>6</w:t>
        </w:r>
      </w:hyperlink>
      <w:r w:rsidRPr="00CB7510">
        <w:rPr>
          <w:rFonts w:ascii="Times New Roman" w:hAnsi="Times New Roman" w:cs="Times New Roman"/>
          <w:sz w:val="24"/>
          <w:szCs w:val="24"/>
        </w:rPr>
        <w:t xml:space="preserve"> настоящей статьи.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(п. 5 </w:t>
      </w:r>
      <w:proofErr w:type="gramStart"/>
      <w:r w:rsidRPr="00CB7510">
        <w:rPr>
          <w:rFonts w:ascii="Times New Roman" w:hAnsi="Times New Roman" w:cs="Times New Roman"/>
          <w:sz w:val="24"/>
          <w:szCs w:val="24"/>
        </w:rPr>
        <w:t>введен</w:t>
      </w:r>
      <w:proofErr w:type="gramEnd"/>
      <w:r w:rsidRPr="00CB7510">
        <w:rPr>
          <w:rFonts w:ascii="Times New Roman" w:hAnsi="Times New Roman" w:cs="Times New Roman"/>
          <w:sz w:val="24"/>
          <w:szCs w:val="24"/>
        </w:rPr>
        <w:t xml:space="preserve"> Федеральным </w:t>
      </w:r>
      <w:hyperlink r:id="rId43"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27.12.2018 N 559-ФЗ)</w:t>
      </w:r>
    </w:p>
    <w:p w:rsidR="00FE2A70" w:rsidRPr="00CB7510" w:rsidRDefault="00FE2A70">
      <w:pPr>
        <w:pStyle w:val="ConsPlusNormal"/>
        <w:spacing w:before="220"/>
        <w:ind w:firstLine="540"/>
        <w:jc w:val="both"/>
        <w:rPr>
          <w:rFonts w:ascii="Times New Roman" w:hAnsi="Times New Roman" w:cs="Times New Roman"/>
          <w:sz w:val="24"/>
          <w:szCs w:val="24"/>
        </w:rPr>
      </w:pPr>
      <w:bookmarkStart w:id="4" w:name="P131"/>
      <w:bookmarkEnd w:id="4"/>
      <w:r w:rsidRPr="00CB7510">
        <w:rPr>
          <w:rFonts w:ascii="Times New Roman" w:hAnsi="Times New Roman" w:cs="Times New Roman"/>
          <w:sz w:val="24"/>
          <w:szCs w:val="24"/>
        </w:rPr>
        <w:t xml:space="preserve">5. </w:t>
      </w:r>
      <w:proofErr w:type="gramStart"/>
      <w:r w:rsidRPr="00CB7510">
        <w:rPr>
          <w:rFonts w:ascii="Times New Roman" w:hAnsi="Times New Roman" w:cs="Times New Roman"/>
          <w:sz w:val="24"/>
          <w:szCs w:val="24"/>
        </w:rP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rsidRPr="00CB7510">
        <w:rPr>
          <w:rFonts w:ascii="Times New Roman" w:hAnsi="Times New Roman" w:cs="Times New Roman"/>
          <w:sz w:val="24"/>
          <w:szCs w:val="24"/>
        </w:rPr>
        <w:t xml:space="preserve"> </w:t>
      </w:r>
      <w:proofErr w:type="gramStart"/>
      <w:r w:rsidRPr="00CB7510">
        <w:rPr>
          <w:rFonts w:ascii="Times New Roman" w:hAnsi="Times New Roman" w:cs="Times New Roman"/>
          <w:sz w:val="24"/>
          <w:szCs w:val="24"/>
        </w:rPr>
        <w:t>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roofErr w:type="gramEnd"/>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Федеральных законов от 04.03.2014 </w:t>
      </w:r>
      <w:hyperlink r:id="rId44" w:history="1">
        <w:r w:rsidRPr="00CB7510">
          <w:rPr>
            <w:rFonts w:ascii="Times New Roman" w:hAnsi="Times New Roman" w:cs="Times New Roman"/>
            <w:color w:val="0000FF"/>
            <w:sz w:val="24"/>
            <w:szCs w:val="24"/>
          </w:rPr>
          <w:t>N 23-ФЗ</w:t>
        </w:r>
      </w:hyperlink>
      <w:r w:rsidRPr="00CB7510">
        <w:rPr>
          <w:rFonts w:ascii="Times New Roman" w:hAnsi="Times New Roman" w:cs="Times New Roman"/>
          <w:sz w:val="24"/>
          <w:szCs w:val="24"/>
        </w:rPr>
        <w:t xml:space="preserve">, от 27.12.2018 </w:t>
      </w:r>
      <w:hyperlink r:id="rId45" w:history="1">
        <w:r w:rsidRPr="00CB7510">
          <w:rPr>
            <w:rFonts w:ascii="Times New Roman" w:hAnsi="Times New Roman" w:cs="Times New Roman"/>
            <w:color w:val="0000FF"/>
            <w:sz w:val="24"/>
            <w:szCs w:val="24"/>
          </w:rPr>
          <w:t>N 559-ФЗ</w:t>
        </w:r>
      </w:hyperlink>
      <w:r w:rsidRPr="00CB7510">
        <w:rPr>
          <w:rFonts w:ascii="Times New Roman" w:hAnsi="Times New Roman" w:cs="Times New Roman"/>
          <w:sz w:val="24"/>
          <w:szCs w:val="24"/>
        </w:rPr>
        <w:t xml:space="preserve">, от 01.07.2021 </w:t>
      </w:r>
      <w:hyperlink r:id="rId46" w:history="1">
        <w:r w:rsidRPr="00CB7510">
          <w:rPr>
            <w:rFonts w:ascii="Times New Roman" w:hAnsi="Times New Roman" w:cs="Times New Roman"/>
            <w:color w:val="0000FF"/>
            <w:sz w:val="24"/>
            <w:szCs w:val="24"/>
          </w:rPr>
          <w:t>N 255-ФЗ</w:t>
        </w:r>
      </w:hyperlink>
      <w:r w:rsidRPr="00CB7510">
        <w:rPr>
          <w:rFonts w:ascii="Times New Roman" w:hAnsi="Times New Roman" w:cs="Times New Roman"/>
          <w:sz w:val="24"/>
          <w:szCs w:val="24"/>
        </w:rPr>
        <w:t>)</w:t>
      </w:r>
    </w:p>
    <w:p w:rsidR="00FE2A70" w:rsidRPr="00CB7510" w:rsidRDefault="00FE2A70">
      <w:pPr>
        <w:pStyle w:val="ConsPlusNormal"/>
        <w:spacing w:before="220"/>
        <w:ind w:firstLine="540"/>
        <w:jc w:val="both"/>
        <w:rPr>
          <w:rFonts w:ascii="Times New Roman" w:hAnsi="Times New Roman" w:cs="Times New Roman"/>
          <w:sz w:val="24"/>
          <w:szCs w:val="24"/>
        </w:rPr>
      </w:pPr>
      <w:bookmarkStart w:id="5" w:name="P133"/>
      <w:bookmarkEnd w:id="5"/>
      <w:r w:rsidRPr="00CB7510">
        <w:rPr>
          <w:rFonts w:ascii="Times New Roman" w:hAnsi="Times New Roman" w:cs="Times New Roman"/>
          <w:sz w:val="24"/>
          <w:szCs w:val="24"/>
        </w:rPr>
        <w:t xml:space="preserve">6. </w:t>
      </w:r>
      <w:proofErr w:type="gramStart"/>
      <w:r w:rsidRPr="00CB7510">
        <w:rPr>
          <w:rFonts w:ascii="Times New Roman" w:hAnsi="Times New Roman" w:cs="Times New Roman"/>
          <w:sz w:val="24"/>
          <w:szCs w:val="24"/>
        </w:rP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Федеральных законов от 04.03.2014 </w:t>
      </w:r>
      <w:hyperlink r:id="rId47" w:history="1">
        <w:r w:rsidRPr="00CB7510">
          <w:rPr>
            <w:rFonts w:ascii="Times New Roman" w:hAnsi="Times New Roman" w:cs="Times New Roman"/>
            <w:color w:val="0000FF"/>
            <w:sz w:val="24"/>
            <w:szCs w:val="24"/>
          </w:rPr>
          <w:t>N 23-ФЗ</w:t>
        </w:r>
      </w:hyperlink>
      <w:r w:rsidRPr="00CB7510">
        <w:rPr>
          <w:rFonts w:ascii="Times New Roman" w:hAnsi="Times New Roman" w:cs="Times New Roman"/>
          <w:sz w:val="24"/>
          <w:szCs w:val="24"/>
        </w:rPr>
        <w:t xml:space="preserve">, от 27.12.2018 </w:t>
      </w:r>
      <w:hyperlink r:id="rId48" w:history="1">
        <w:r w:rsidRPr="00CB7510">
          <w:rPr>
            <w:rFonts w:ascii="Times New Roman" w:hAnsi="Times New Roman" w:cs="Times New Roman"/>
            <w:color w:val="0000FF"/>
            <w:sz w:val="24"/>
            <w:szCs w:val="24"/>
          </w:rPr>
          <w:t>N 559-ФЗ</w:t>
        </w:r>
      </w:hyperlink>
      <w:r w:rsidRPr="00CB7510">
        <w:rPr>
          <w:rFonts w:ascii="Times New Roman" w:hAnsi="Times New Roman" w:cs="Times New Roman"/>
          <w:sz w:val="24"/>
          <w:szCs w:val="24"/>
        </w:rPr>
        <w:t>)</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8. </w:t>
      </w:r>
      <w:proofErr w:type="gramStart"/>
      <w:r w:rsidRPr="00CB7510">
        <w:rPr>
          <w:rFonts w:ascii="Times New Roman" w:hAnsi="Times New Roman" w:cs="Times New Roman"/>
          <w:sz w:val="24"/>
          <w:szCs w:val="24"/>
        </w:rPr>
        <w:t xml:space="preserve">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w:t>
      </w:r>
      <w:r w:rsidRPr="00CB7510">
        <w:rPr>
          <w:rFonts w:ascii="Times New Roman" w:hAnsi="Times New Roman" w:cs="Times New Roman"/>
          <w:sz w:val="24"/>
          <w:szCs w:val="24"/>
        </w:rPr>
        <w:lastRenderedPageBreak/>
        <w:t>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8. Гарантии статуса должностных лиц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w:t>
      </w:r>
      <w:proofErr w:type="gramStart"/>
      <w:r w:rsidRPr="00CB7510">
        <w:rPr>
          <w:rFonts w:ascii="Times New Roman" w:hAnsi="Times New Roman" w:cs="Times New Roman"/>
          <w:sz w:val="24"/>
          <w:szCs w:val="24"/>
        </w:rP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3. Должностные лица контрольно-счетных органов подлежат государственной защите в соответствии с </w:t>
      </w:r>
      <w:hyperlink r:id="rId49" w:history="1">
        <w:r w:rsidRPr="00CB7510">
          <w:rPr>
            <w:rFonts w:ascii="Times New Roman" w:hAnsi="Times New Roman" w:cs="Times New Roman"/>
            <w:color w:val="0000FF"/>
            <w:sz w:val="24"/>
            <w:szCs w:val="24"/>
          </w:rPr>
          <w:t>законодательством</w:t>
        </w:r>
      </w:hyperlink>
      <w:r w:rsidRPr="00CB7510">
        <w:rPr>
          <w:rFonts w:ascii="Times New Roman" w:hAnsi="Times New Roman" w:cs="Times New Roman"/>
          <w:sz w:val="24"/>
          <w:szCs w:val="24"/>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Должностные лица контрольно-счетных органов обладают гарантиями профессиональной независимости.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вступления в законную силу обвинительного приговора суда в отношении его;</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признания его недееспособным или ограниченно дееспособным вступившим в законную силу решением суда;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(п. 3 в ред. Федерального </w:t>
      </w:r>
      <w:hyperlink r:id="rId50"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30.04.2021 N 116-ФЗ)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подачи письменного заявления об отставке;</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5) нарушения требований законодательства Российской </w:t>
      </w:r>
      <w:proofErr w:type="gramStart"/>
      <w:r w:rsidRPr="00CB7510">
        <w:rPr>
          <w:rFonts w:ascii="Times New Roman" w:hAnsi="Times New Roman" w:cs="Times New Roman"/>
          <w:sz w:val="24"/>
          <w:szCs w:val="24"/>
        </w:rPr>
        <w:t>Федерации</w:t>
      </w:r>
      <w:proofErr w:type="gramEnd"/>
      <w:r w:rsidRPr="00CB7510">
        <w:rPr>
          <w:rFonts w:ascii="Times New Roman" w:hAnsi="Times New Roman" w:cs="Times New Roman"/>
          <w:sz w:val="24"/>
          <w:szCs w:val="24"/>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7) выявления обстоятельств, предусмотренных </w:t>
      </w:r>
      <w:hyperlink w:anchor="P123" w:history="1">
        <w:r w:rsidRPr="00CB7510">
          <w:rPr>
            <w:rFonts w:ascii="Times New Roman" w:hAnsi="Times New Roman" w:cs="Times New Roman"/>
            <w:color w:val="0000FF"/>
            <w:sz w:val="24"/>
            <w:szCs w:val="24"/>
          </w:rPr>
          <w:t>частями 4</w:t>
        </w:r>
      </w:hyperlink>
      <w:r w:rsidRPr="00CB7510">
        <w:rPr>
          <w:rFonts w:ascii="Times New Roman" w:hAnsi="Times New Roman" w:cs="Times New Roman"/>
          <w:sz w:val="24"/>
          <w:szCs w:val="24"/>
        </w:rPr>
        <w:t xml:space="preserve"> - </w:t>
      </w:r>
      <w:hyperlink w:anchor="P133" w:history="1">
        <w:r w:rsidRPr="00CB7510">
          <w:rPr>
            <w:rFonts w:ascii="Times New Roman" w:hAnsi="Times New Roman" w:cs="Times New Roman"/>
            <w:color w:val="0000FF"/>
            <w:sz w:val="24"/>
            <w:szCs w:val="24"/>
          </w:rPr>
          <w:t>6 статьи 7</w:t>
        </w:r>
      </w:hyperlink>
      <w:r w:rsidRPr="00CB7510">
        <w:rPr>
          <w:rFonts w:ascii="Times New Roman" w:hAnsi="Times New Roman" w:cs="Times New Roman"/>
          <w:sz w:val="24"/>
          <w:szCs w:val="24"/>
        </w:rPr>
        <w:t xml:space="preserve"> настоящего Федерального закона;</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lastRenderedPageBreak/>
        <w:t xml:space="preserve">8) несоблюдения ограничений, запретов, неисполнения обязанностей, которые установлены Федеральным </w:t>
      </w:r>
      <w:hyperlink r:id="rId51"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25 декабря 2008 года N 273-ФЗ "О противодействии коррупции", Федеральным </w:t>
      </w:r>
      <w:hyperlink r:id="rId52"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7 мая 2013 года N 79-ФЗ "О запрете отдельным категориям лиц открывать и иметь</w:t>
      </w:r>
      <w:proofErr w:type="gramEnd"/>
      <w:r w:rsidRPr="00CB7510">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(п. 8 </w:t>
      </w:r>
      <w:proofErr w:type="gramStart"/>
      <w:r w:rsidRPr="00CB7510">
        <w:rPr>
          <w:rFonts w:ascii="Times New Roman" w:hAnsi="Times New Roman" w:cs="Times New Roman"/>
          <w:sz w:val="24"/>
          <w:szCs w:val="24"/>
        </w:rPr>
        <w:t>введен</w:t>
      </w:r>
      <w:proofErr w:type="gramEnd"/>
      <w:r w:rsidRPr="00CB7510">
        <w:rPr>
          <w:rFonts w:ascii="Times New Roman" w:hAnsi="Times New Roman" w:cs="Times New Roman"/>
          <w:sz w:val="24"/>
          <w:szCs w:val="24"/>
        </w:rPr>
        <w:t xml:space="preserve"> Федеральным </w:t>
      </w:r>
      <w:hyperlink r:id="rId54"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03.04.2017 N 64-ФЗ)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9. Основные полномочия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55"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Контрольно-счетный орган субъекта Российской Федерации осуществляет следующие основные полномочия: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w:t>
      </w:r>
      <w:proofErr w:type="gramStart"/>
      <w:r w:rsidRPr="00CB7510">
        <w:rPr>
          <w:rFonts w:ascii="Times New Roman" w:hAnsi="Times New Roman" w:cs="Times New Roman"/>
          <w:sz w:val="24"/>
          <w:szCs w:val="24"/>
        </w:rPr>
        <w:t>дств в сл</w:t>
      </w:r>
      <w:proofErr w:type="gramEnd"/>
      <w:r w:rsidRPr="00CB7510">
        <w:rPr>
          <w:rFonts w:ascii="Times New Roman" w:hAnsi="Times New Roman" w:cs="Times New Roman"/>
          <w:sz w:val="24"/>
          <w:szCs w:val="24"/>
        </w:rPr>
        <w:t>учаях, предусмотренных законодательством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history="1">
        <w:r w:rsidRPr="00CB7510">
          <w:rPr>
            <w:rFonts w:ascii="Times New Roman" w:hAnsi="Times New Roman" w:cs="Times New Roman"/>
            <w:color w:val="0000FF"/>
            <w:sz w:val="24"/>
            <w:szCs w:val="24"/>
          </w:rPr>
          <w:t>кодексом</w:t>
        </w:r>
      </w:hyperlink>
      <w:r w:rsidRPr="00CB7510">
        <w:rPr>
          <w:rFonts w:ascii="Times New Roman" w:hAnsi="Times New Roman" w:cs="Times New Roman"/>
          <w:sz w:val="24"/>
          <w:szCs w:val="24"/>
        </w:rPr>
        <w:t xml:space="preserve"> Российской Федерации, годового отчета об исполнении бюджета территориального государственного внебюджетного фонда;</w:t>
      </w:r>
      <w:proofErr w:type="gramEnd"/>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57"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rsidRPr="00CB7510">
        <w:rPr>
          <w:rFonts w:ascii="Times New Roman" w:hAnsi="Times New Roman" w:cs="Times New Roman"/>
          <w:sz w:val="24"/>
          <w:szCs w:val="24"/>
        </w:rPr>
        <w:t>контроль за</w:t>
      </w:r>
      <w:proofErr w:type="gramEnd"/>
      <w:r w:rsidRPr="00CB7510">
        <w:rPr>
          <w:rFonts w:ascii="Times New Roman" w:hAnsi="Times New Roman" w:cs="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w:t>
      </w:r>
      <w:r w:rsidRPr="00CB7510">
        <w:rPr>
          <w:rFonts w:ascii="Times New Roman" w:hAnsi="Times New Roman" w:cs="Times New Roman"/>
          <w:sz w:val="24"/>
          <w:szCs w:val="24"/>
        </w:rPr>
        <w:lastRenderedPageBreak/>
        <w:t>государственных программ (проектов государственных программ);</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9) </w:t>
      </w:r>
      <w:proofErr w:type="gramStart"/>
      <w:r w:rsidRPr="00CB7510">
        <w:rPr>
          <w:rFonts w:ascii="Times New Roman" w:hAnsi="Times New Roman" w:cs="Times New Roman"/>
          <w:sz w:val="24"/>
          <w:szCs w:val="24"/>
        </w:rPr>
        <w:t>контроль за</w:t>
      </w:r>
      <w:proofErr w:type="gramEnd"/>
      <w:r w:rsidRPr="00CB7510">
        <w:rPr>
          <w:rFonts w:ascii="Times New Roman" w:hAnsi="Times New Roman" w:cs="Times New Roman"/>
          <w:sz w:val="24"/>
          <w:szCs w:val="24"/>
        </w:rP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history="1">
        <w:r w:rsidRPr="00CB7510">
          <w:rPr>
            <w:rFonts w:ascii="Times New Roman" w:hAnsi="Times New Roman" w:cs="Times New Roman"/>
            <w:color w:val="0000FF"/>
            <w:sz w:val="24"/>
            <w:szCs w:val="24"/>
          </w:rPr>
          <w:t>кодексом</w:t>
        </w:r>
      </w:hyperlink>
      <w:r w:rsidRPr="00CB7510">
        <w:rPr>
          <w:rFonts w:ascii="Times New Roman" w:hAnsi="Times New Roman" w:cs="Times New Roman"/>
          <w:sz w:val="24"/>
          <w:szCs w:val="24"/>
        </w:rPr>
        <w:t xml:space="preserve">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w:t>
      </w:r>
      <w:proofErr w:type="gramEnd"/>
      <w:r w:rsidRPr="00CB7510">
        <w:rPr>
          <w:rFonts w:ascii="Times New Roman" w:hAnsi="Times New Roman" w:cs="Times New Roman"/>
          <w:sz w:val="24"/>
          <w:szCs w:val="24"/>
        </w:rPr>
        <w:t xml:space="preserve"> Федерации (руководителю высшего исполнительного органа государственной власти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11) осуществление </w:t>
      </w:r>
      <w:proofErr w:type="gramStart"/>
      <w:r w:rsidRPr="00CB7510">
        <w:rPr>
          <w:rFonts w:ascii="Times New Roman" w:hAnsi="Times New Roman" w:cs="Times New Roman"/>
          <w:sz w:val="24"/>
          <w:szCs w:val="24"/>
        </w:rPr>
        <w:t>контроля за</w:t>
      </w:r>
      <w:proofErr w:type="gramEnd"/>
      <w:r w:rsidRPr="00CB7510">
        <w:rPr>
          <w:rFonts w:ascii="Times New Roman" w:hAnsi="Times New Roman" w:cs="Times New Roman"/>
          <w:sz w:val="24"/>
          <w:szCs w:val="24"/>
        </w:rPr>
        <w:t xml:space="preserve"> состоянием государственного внутреннего и внешнего долга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13) участие в пределах полномочий в мероприятиях, направленных на противодействие коррупции;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b/>
          <w:sz w:val="24"/>
          <w:szCs w:val="24"/>
        </w:rPr>
      </w:pPr>
      <w:bookmarkStart w:id="6" w:name="P174"/>
      <w:bookmarkEnd w:id="6"/>
      <w:r w:rsidRPr="00CB7510">
        <w:rPr>
          <w:rFonts w:ascii="Times New Roman" w:hAnsi="Times New Roman" w:cs="Times New Roman"/>
          <w:sz w:val="24"/>
          <w:szCs w:val="24"/>
        </w:rPr>
        <w:t xml:space="preserve">2. </w:t>
      </w:r>
      <w:r w:rsidRPr="00CB7510">
        <w:rPr>
          <w:rFonts w:ascii="Times New Roman" w:hAnsi="Times New Roman" w:cs="Times New Roman"/>
          <w:b/>
          <w:sz w:val="24"/>
          <w:szCs w:val="24"/>
        </w:rPr>
        <w:t>Контрольно-счетный орган муниципального образования осуществляет следующие основные полномочия: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B7510">
        <w:rPr>
          <w:rFonts w:ascii="Times New Roman" w:hAnsi="Times New Roman" w:cs="Times New Roman"/>
          <w:sz w:val="24"/>
          <w:szCs w:val="24"/>
        </w:rPr>
        <w:t>дств в сл</w:t>
      </w:r>
      <w:proofErr w:type="gramEnd"/>
      <w:r w:rsidRPr="00CB7510">
        <w:rPr>
          <w:rFonts w:ascii="Times New Roman" w:hAnsi="Times New Roman" w:cs="Times New Roman"/>
          <w:sz w:val="24"/>
          <w:szCs w:val="24"/>
        </w:rPr>
        <w:t>учаях, предусмотренных законодательством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экспертиза проектов местного бюджета, проверка и анализ обоснованности его показателей;</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внешняя проверка годового отчета об исполнении местного бюджета;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59"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B7510">
        <w:rPr>
          <w:rFonts w:ascii="Times New Roman" w:hAnsi="Times New Roman" w:cs="Times New Roman"/>
          <w:sz w:val="24"/>
          <w:szCs w:val="24"/>
        </w:rPr>
        <w:t>контроль за</w:t>
      </w:r>
      <w:proofErr w:type="gramEnd"/>
      <w:r w:rsidRPr="00CB7510">
        <w:rPr>
          <w:rFonts w:ascii="Times New Roman" w:hAnsi="Times New Roman" w:cs="Times New Roman"/>
          <w:sz w:val="24"/>
          <w:szCs w:val="24"/>
        </w:rPr>
        <w:t xml:space="preserve"> соблюдением установленного </w:t>
      </w:r>
      <w:r w:rsidRPr="00CB7510">
        <w:rPr>
          <w:rFonts w:ascii="Times New Roman" w:hAnsi="Times New Roman" w:cs="Times New Roman"/>
          <w:sz w:val="24"/>
          <w:szCs w:val="24"/>
        </w:rPr>
        <w:lastRenderedPageBreak/>
        <w:t>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9) проведение оперативного анализа исполнения и </w:t>
      </w:r>
      <w:proofErr w:type="gramStart"/>
      <w:r w:rsidRPr="00CB7510">
        <w:rPr>
          <w:rFonts w:ascii="Times New Roman" w:hAnsi="Times New Roman" w:cs="Times New Roman"/>
          <w:sz w:val="24"/>
          <w:szCs w:val="24"/>
        </w:rPr>
        <w:t>контроля за</w:t>
      </w:r>
      <w:proofErr w:type="gramEnd"/>
      <w:r w:rsidRPr="00CB7510">
        <w:rPr>
          <w:rFonts w:ascii="Times New Roman" w:hAnsi="Times New Roman" w:cs="Times New Roman"/>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10) осуществление </w:t>
      </w:r>
      <w:proofErr w:type="gramStart"/>
      <w:r w:rsidRPr="00CB7510">
        <w:rPr>
          <w:rFonts w:ascii="Times New Roman" w:hAnsi="Times New Roman" w:cs="Times New Roman"/>
          <w:sz w:val="24"/>
          <w:szCs w:val="24"/>
        </w:rPr>
        <w:t>контроля за</w:t>
      </w:r>
      <w:proofErr w:type="gramEnd"/>
      <w:r w:rsidRPr="00CB7510">
        <w:rPr>
          <w:rFonts w:ascii="Times New Roman" w:hAnsi="Times New Roman" w:cs="Times New Roman"/>
          <w:sz w:val="24"/>
          <w:szCs w:val="24"/>
        </w:rPr>
        <w:t xml:space="preserve"> состоянием муниципального внутреннего и внешнего долга;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3. </w:t>
      </w:r>
      <w:proofErr w:type="gramStart"/>
      <w:r w:rsidRPr="00CB7510">
        <w:rPr>
          <w:rFonts w:ascii="Times New Roman" w:hAnsi="Times New Roman" w:cs="Times New Roman"/>
          <w:sz w:val="24"/>
          <w:szCs w:val="24"/>
        </w:rP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history="1">
        <w:r w:rsidRPr="00CB7510">
          <w:rPr>
            <w:rFonts w:ascii="Times New Roman" w:hAnsi="Times New Roman" w:cs="Times New Roman"/>
            <w:color w:val="0000FF"/>
            <w:sz w:val="24"/>
            <w:szCs w:val="24"/>
          </w:rPr>
          <w:t>частью 2</w:t>
        </w:r>
      </w:hyperlink>
      <w:r w:rsidRPr="00CB7510">
        <w:rPr>
          <w:rFonts w:ascii="Times New Roman" w:hAnsi="Times New Roman" w:cs="Times New Roman"/>
          <w:sz w:val="24"/>
          <w:szCs w:val="24"/>
        </w:rP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Внешний государственный и муниципальный финансовый контроль осуществляется контрольно-счетными органами:</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w:t>
      </w:r>
      <w:r w:rsidRPr="00CB7510">
        <w:rPr>
          <w:rFonts w:ascii="Times New Roman" w:hAnsi="Times New Roman" w:cs="Times New Roman"/>
          <w:sz w:val="24"/>
          <w:szCs w:val="24"/>
        </w:rPr>
        <w:lastRenderedPageBreak/>
        <w:t>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в отношении иных лиц в случаях, предусмотренных Бюджетным </w:t>
      </w:r>
      <w:hyperlink r:id="rId60" w:history="1">
        <w:r w:rsidRPr="00CB7510">
          <w:rPr>
            <w:rFonts w:ascii="Times New Roman" w:hAnsi="Times New Roman" w:cs="Times New Roman"/>
            <w:color w:val="0000FF"/>
            <w:sz w:val="24"/>
            <w:szCs w:val="24"/>
          </w:rPr>
          <w:t>кодексом</w:t>
        </w:r>
      </w:hyperlink>
      <w:r w:rsidRPr="00CB7510">
        <w:rPr>
          <w:rFonts w:ascii="Times New Roman" w:hAnsi="Times New Roman" w:cs="Times New Roman"/>
          <w:sz w:val="24"/>
          <w:szCs w:val="24"/>
        </w:rPr>
        <w:t xml:space="preserve"> Российской Федерации и другими федеральными законами.</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10. Формы осуществления контрольно-счетными органами внешнего государственного и муниципального финансового контроля</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При проведении экспертно-аналитического мероприятия контрольно-счетным органом составляются отчет или заключение.</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11. Стандарты внешнего государственного и муниципального финансового контроля</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history="1">
        <w:r w:rsidRPr="00CB7510">
          <w:rPr>
            <w:rFonts w:ascii="Times New Roman" w:hAnsi="Times New Roman" w:cs="Times New Roman"/>
            <w:color w:val="0000FF"/>
            <w:sz w:val="24"/>
            <w:szCs w:val="24"/>
          </w:rPr>
          <w:t>Конституцией</w:t>
        </w:r>
      </w:hyperlink>
      <w:r w:rsidRPr="00CB7510">
        <w:rPr>
          <w:rFonts w:ascii="Times New Roman" w:hAnsi="Times New Roman" w:cs="Times New Roman"/>
          <w:sz w:val="24"/>
          <w:szCs w:val="24"/>
        </w:rP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history="1">
        <w:r w:rsidRPr="00CB7510">
          <w:rPr>
            <w:rFonts w:ascii="Times New Roman" w:hAnsi="Times New Roman" w:cs="Times New Roman"/>
            <w:color w:val="0000FF"/>
            <w:sz w:val="24"/>
            <w:szCs w:val="24"/>
          </w:rPr>
          <w:t>общими требованиями</w:t>
        </w:r>
      </w:hyperlink>
      <w:r w:rsidRPr="00CB7510">
        <w:rPr>
          <w:rFonts w:ascii="Times New Roman" w:hAnsi="Times New Roman" w:cs="Times New Roman"/>
          <w:sz w:val="24"/>
          <w:szCs w:val="24"/>
        </w:rPr>
        <w:t>, утвержденными Счетной палатой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2 в ред. Федерального </w:t>
      </w:r>
      <w:hyperlink r:id="rId63"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12. Планирование деятельности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Контрольно-счетные органы осуществляют свою деятельность на основе планов, которые разрабатываются и утверждаются ими самостоятельно.</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w:t>
      </w:r>
      <w:r w:rsidRPr="00CB7510">
        <w:rPr>
          <w:rFonts w:ascii="Times New Roman" w:hAnsi="Times New Roman" w:cs="Times New Roman"/>
          <w:sz w:val="24"/>
          <w:szCs w:val="24"/>
        </w:rPr>
        <w:lastRenderedPageBreak/>
        <w:t>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64"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65"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13. Обязательность исполнения требований должностных лиц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 </w:t>
      </w:r>
      <w:proofErr w:type="gramStart"/>
      <w:r w:rsidRPr="00CB7510">
        <w:rPr>
          <w:rFonts w:ascii="Times New Roman" w:hAnsi="Times New Roman" w:cs="Times New Roman"/>
          <w:sz w:val="24"/>
          <w:szCs w:val="24"/>
        </w:rP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rsidRPr="00CB7510">
        <w:rPr>
          <w:rFonts w:ascii="Times New Roman" w:hAnsi="Times New Roman" w:cs="Times New Roman"/>
          <w:sz w:val="24"/>
          <w:szCs w:val="24"/>
        </w:rPr>
        <w:t xml:space="preserve"> контроль (далее также - проверяемые органы и организации).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14. Права, обязанности и ответственность должностных лиц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Должностные лица контрольно-счетных органов при осуществлении возложенных на них должностных полномочий имеют право:</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FE2A70" w:rsidRPr="00CB7510" w:rsidRDefault="00FE2A70">
      <w:pPr>
        <w:pStyle w:val="ConsPlusNormal"/>
        <w:spacing w:before="220"/>
        <w:ind w:firstLine="540"/>
        <w:jc w:val="both"/>
        <w:rPr>
          <w:rFonts w:ascii="Times New Roman" w:hAnsi="Times New Roman" w:cs="Times New Roman"/>
          <w:sz w:val="24"/>
          <w:szCs w:val="24"/>
        </w:rPr>
      </w:pPr>
      <w:bookmarkStart w:id="7" w:name="P224"/>
      <w:bookmarkEnd w:id="7"/>
      <w:r w:rsidRPr="00CB7510">
        <w:rPr>
          <w:rFonts w:ascii="Times New Roman" w:hAnsi="Times New Roman" w:cs="Times New Roman"/>
          <w:sz w:val="24"/>
          <w:szCs w:val="2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FE2A70" w:rsidRPr="00CB7510" w:rsidRDefault="00FE2A70">
      <w:pPr>
        <w:pStyle w:val="ConsPlusNormal"/>
        <w:spacing w:before="220"/>
        <w:ind w:firstLine="540"/>
        <w:jc w:val="both"/>
        <w:rPr>
          <w:rFonts w:ascii="Times New Roman" w:hAnsi="Times New Roman" w:cs="Times New Roman"/>
          <w:sz w:val="24"/>
          <w:szCs w:val="24"/>
        </w:rPr>
      </w:pPr>
      <w:proofErr w:type="gramStart"/>
      <w:r w:rsidRPr="00CB7510">
        <w:rPr>
          <w:rFonts w:ascii="Times New Roman" w:hAnsi="Times New Roman" w:cs="Times New Roman"/>
          <w:sz w:val="24"/>
          <w:szCs w:val="24"/>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roofErr w:type="gramEnd"/>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8) знакомиться с технической документацией к электронным базам данных;</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history="1">
        <w:r w:rsidRPr="00CB7510">
          <w:rPr>
            <w:rFonts w:ascii="Times New Roman" w:hAnsi="Times New Roman" w:cs="Times New Roman"/>
            <w:color w:val="0000FF"/>
            <w:sz w:val="24"/>
            <w:szCs w:val="24"/>
          </w:rPr>
          <w:t>пунктом 2 части 1</w:t>
        </w:r>
      </w:hyperlink>
      <w:r w:rsidRPr="00CB7510">
        <w:rPr>
          <w:rFonts w:ascii="Times New Roman" w:hAnsi="Times New Roman" w:cs="Times New Roman"/>
          <w:sz w:val="24"/>
          <w:szCs w:val="24"/>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2.1 введена Федеральным </w:t>
      </w:r>
      <w:hyperlink r:id="rId66"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w:t>
      </w:r>
      <w:r w:rsidRPr="00CB7510">
        <w:rPr>
          <w:rFonts w:ascii="Times New Roman" w:hAnsi="Times New Roman" w:cs="Times New Roman"/>
          <w:sz w:val="24"/>
          <w:szCs w:val="24"/>
        </w:rPr>
        <w:lastRenderedPageBreak/>
        <w:t>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4.1. </w:t>
      </w:r>
      <w:proofErr w:type="gramStart"/>
      <w:r w:rsidRPr="00CB7510">
        <w:rPr>
          <w:rFonts w:ascii="Times New Roman" w:hAnsi="Times New Roman" w:cs="Times New Roman"/>
          <w:sz w:val="24"/>
          <w:szCs w:val="24"/>
        </w:rP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25 декабря 2008 года N 273-ФЗ "О противодействии коррупции", Федеральным </w:t>
      </w:r>
      <w:hyperlink r:id="rId68"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7 мая 2013 года N 79-ФЗ "О запрете отдельным категориям</w:t>
      </w:r>
      <w:proofErr w:type="gramEnd"/>
      <w:r w:rsidRPr="00CB7510">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(часть 4.1 введена Федеральным </w:t>
      </w:r>
      <w:hyperlink r:id="rId70"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03.04.2017 N 64-ФЗ)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6. </w:t>
      </w:r>
      <w:proofErr w:type="gramStart"/>
      <w:r w:rsidRPr="00CB7510">
        <w:rPr>
          <w:rFonts w:ascii="Times New Roman" w:hAnsi="Times New Roman" w:cs="Times New Roman"/>
          <w:sz w:val="24"/>
          <w:szCs w:val="24"/>
        </w:rP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rsidRPr="00CB7510">
        <w:rPr>
          <w:rFonts w:ascii="Times New Roman" w:hAnsi="Times New Roman" w:cs="Times New Roman"/>
          <w:sz w:val="24"/>
          <w:szCs w:val="24"/>
        </w:rPr>
        <w:t xml:space="preserve"> высшего исполнительного органа государственной власти субъекта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71"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15. Представление информации контрольно-счетным органам</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72"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bookmarkStart w:id="8" w:name="P247"/>
      <w:bookmarkEnd w:id="8"/>
      <w:r w:rsidRPr="00CB7510">
        <w:rPr>
          <w:rFonts w:ascii="Times New Roman" w:hAnsi="Times New Roman" w:cs="Times New Roman"/>
          <w:sz w:val="24"/>
          <w:szCs w:val="24"/>
        </w:rPr>
        <w:t xml:space="preserve">1. </w:t>
      </w:r>
      <w:proofErr w:type="gramStart"/>
      <w:r w:rsidRPr="00CB7510">
        <w:rPr>
          <w:rFonts w:ascii="Times New Roman" w:hAnsi="Times New Roman" w:cs="Times New Roman"/>
          <w:sz w:val="24"/>
          <w:szCs w:val="24"/>
        </w:rP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w:t>
      </w:r>
      <w:proofErr w:type="gramEnd"/>
      <w:r w:rsidRPr="00CB7510">
        <w:rPr>
          <w:rFonts w:ascii="Times New Roman" w:hAnsi="Times New Roman" w:cs="Times New Roman"/>
          <w:sz w:val="24"/>
          <w:szCs w:val="24"/>
        </w:rPr>
        <w:t xml:space="preserve">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73"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Порядок направления контрольно-счетными органами запросов, указанных в </w:t>
      </w:r>
      <w:hyperlink w:anchor="P247" w:history="1">
        <w:r w:rsidRPr="00CB7510">
          <w:rPr>
            <w:rFonts w:ascii="Times New Roman" w:hAnsi="Times New Roman" w:cs="Times New Roman"/>
            <w:color w:val="0000FF"/>
            <w:sz w:val="24"/>
            <w:szCs w:val="24"/>
          </w:rPr>
          <w:t>части 1</w:t>
        </w:r>
      </w:hyperlink>
      <w:r w:rsidRPr="00CB7510">
        <w:rPr>
          <w:rFonts w:ascii="Times New Roman" w:hAnsi="Times New Roman" w:cs="Times New Roman"/>
          <w:sz w:val="24"/>
          <w:szCs w:val="24"/>
        </w:rPr>
        <w:t xml:space="preserve"> настоящей статьи, определяется законами субъектов Российской Федерации или </w:t>
      </w:r>
      <w:r w:rsidRPr="00CB7510">
        <w:rPr>
          <w:rFonts w:ascii="Times New Roman" w:hAnsi="Times New Roman" w:cs="Times New Roman"/>
          <w:sz w:val="24"/>
          <w:szCs w:val="24"/>
        </w:rPr>
        <w:lastRenderedPageBreak/>
        <w:t>муниципальными нормативными правовыми актами и регламентами контрольно-счетных органов.</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4. </w:t>
      </w:r>
      <w:proofErr w:type="gramStart"/>
      <w:r w:rsidRPr="00CB7510">
        <w:rPr>
          <w:rFonts w:ascii="Times New Roman" w:hAnsi="Times New Roman" w:cs="Times New Roman"/>
          <w:sz w:val="24"/>
          <w:szCs w:val="24"/>
        </w:rPr>
        <w:t xml:space="preserve">Непредставление или несвоевременное представление органами и организациями, указанными в </w:t>
      </w:r>
      <w:hyperlink w:anchor="P247" w:history="1">
        <w:r w:rsidRPr="00CB7510">
          <w:rPr>
            <w:rFonts w:ascii="Times New Roman" w:hAnsi="Times New Roman" w:cs="Times New Roman"/>
            <w:color w:val="0000FF"/>
            <w:sz w:val="24"/>
            <w:szCs w:val="24"/>
          </w:rPr>
          <w:t>части 1</w:t>
        </w:r>
      </w:hyperlink>
      <w:r w:rsidRPr="00CB7510">
        <w:rPr>
          <w:rFonts w:ascii="Times New Roman" w:hAnsi="Times New Roman" w:cs="Times New Roman"/>
          <w:sz w:val="24"/>
          <w:szCs w:val="24"/>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rsidRPr="00CB7510">
        <w:rPr>
          <w:rFonts w:ascii="Times New Roman" w:hAnsi="Times New Roman" w:cs="Times New Roman"/>
          <w:sz w:val="24"/>
          <w:szCs w:val="24"/>
        </w:rPr>
        <w:t xml:space="preserve">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5 введена Федеральным </w:t>
      </w:r>
      <w:hyperlink r:id="rId74"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16. Представления и предписания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 </w:t>
      </w:r>
      <w:proofErr w:type="gramStart"/>
      <w:r w:rsidRPr="00CB7510">
        <w:rPr>
          <w:rFonts w:ascii="Times New Roman" w:hAnsi="Times New Roman" w:cs="Times New Roman"/>
          <w:sz w:val="24"/>
          <w:szCs w:val="24"/>
        </w:rP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rsidRPr="00CB7510">
        <w:rPr>
          <w:rFonts w:ascii="Times New Roman" w:hAnsi="Times New Roman" w:cs="Times New Roman"/>
          <w:sz w:val="24"/>
          <w:szCs w:val="24"/>
        </w:rP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75"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3. </w:t>
      </w:r>
      <w:proofErr w:type="gramStart"/>
      <w:r w:rsidRPr="00CB7510">
        <w:rPr>
          <w:rFonts w:ascii="Times New Roman" w:hAnsi="Times New Roman" w:cs="Times New Roman"/>
          <w:sz w:val="24"/>
          <w:szCs w:val="24"/>
        </w:rP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76"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3.1. Срок выполнения представления может быть продлен по решению контрольно-счетного органа, но не более одного раза.</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3.1 введена Федеральным </w:t>
      </w:r>
      <w:hyperlink r:id="rId77"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4. </w:t>
      </w:r>
      <w:proofErr w:type="gramStart"/>
      <w:r w:rsidRPr="00CB7510">
        <w:rPr>
          <w:rFonts w:ascii="Times New Roman" w:hAnsi="Times New Roman" w:cs="Times New Roman"/>
          <w:sz w:val="24"/>
          <w:szCs w:val="24"/>
        </w:rPr>
        <w:t xml:space="preserve">В случае выявления нарушений, требующих безотлагательных мер по их </w:t>
      </w:r>
      <w:r w:rsidRPr="00CB7510">
        <w:rPr>
          <w:rFonts w:ascii="Times New Roman" w:hAnsi="Times New Roman" w:cs="Times New Roman"/>
          <w:sz w:val="24"/>
          <w:szCs w:val="24"/>
        </w:rPr>
        <w:lastRenderedPageBreak/>
        <w:t>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78"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w:t>
      </w:r>
      <w:proofErr w:type="gramEnd"/>
      <w:r w:rsidRPr="00CB7510">
        <w:rPr>
          <w:rFonts w:ascii="Times New Roman" w:hAnsi="Times New Roman" w:cs="Times New Roman"/>
          <w:sz w:val="24"/>
          <w:szCs w:val="24"/>
        </w:rPr>
        <w:t xml:space="preserve"> ред. Федерального </w:t>
      </w:r>
      <w:hyperlink r:id="rId79"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7 в ред. Федерального </w:t>
      </w:r>
      <w:hyperlink r:id="rId80"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8. В случае</w:t>
      </w:r>
      <w:proofErr w:type="gramStart"/>
      <w:r w:rsidRPr="00CB7510">
        <w:rPr>
          <w:rFonts w:ascii="Times New Roman" w:hAnsi="Times New Roman" w:cs="Times New Roman"/>
          <w:sz w:val="24"/>
          <w:szCs w:val="24"/>
        </w:rPr>
        <w:t>,</w:t>
      </w:r>
      <w:proofErr w:type="gramEnd"/>
      <w:r w:rsidRPr="00CB7510">
        <w:rPr>
          <w:rFonts w:ascii="Times New Roman" w:hAnsi="Times New Roman" w:cs="Times New Roman"/>
          <w:sz w:val="24"/>
          <w:szCs w:val="24"/>
        </w:rP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81"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27.12.2018 N 566-ФЗ)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17. Гарантии прав проверяемых органов и организаций</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18. Взаимодействие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 </w:t>
      </w:r>
      <w:proofErr w:type="gramStart"/>
      <w:r w:rsidRPr="00CB7510">
        <w:rPr>
          <w:rFonts w:ascii="Times New Roman" w:hAnsi="Times New Roman" w:cs="Times New Roman"/>
          <w:sz w:val="24"/>
          <w:szCs w:val="24"/>
        </w:rPr>
        <w:t xml:space="preserve">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w:t>
      </w:r>
      <w:r w:rsidRPr="00CB7510">
        <w:rPr>
          <w:rFonts w:ascii="Times New Roman" w:hAnsi="Times New Roman" w:cs="Times New Roman"/>
          <w:sz w:val="24"/>
          <w:szCs w:val="24"/>
        </w:rPr>
        <w:lastRenderedPageBreak/>
        <w:t>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rsidRPr="00CB7510">
        <w:rPr>
          <w:rFonts w:ascii="Times New Roman" w:hAnsi="Times New Roman" w:cs="Times New Roman"/>
          <w:sz w:val="24"/>
          <w:szCs w:val="24"/>
        </w:rPr>
        <w:t>. Контрольно-счетные органы вправе заключать с ними соглашения о сотрудничестве и взаимодействии.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1.1 введена Федеральным </w:t>
      </w:r>
      <w:hyperlink r:id="rId82"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Контрольно-счетный орган субъекта Российской Федерации вправе:</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оказывать контрольно-счетным органам муниципальных образований организационную, правовую, информационную, методическую и иную помощь;</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(в ред. Федерального </w:t>
      </w:r>
      <w:hyperlink r:id="rId83"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02.07.2013 N 185-ФЗ)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lastRenderedPageBreak/>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 xml:space="preserve">(п. 6 </w:t>
      </w:r>
      <w:proofErr w:type="gramStart"/>
      <w:r w:rsidRPr="00CB7510">
        <w:rPr>
          <w:rFonts w:ascii="Times New Roman" w:hAnsi="Times New Roman" w:cs="Times New Roman"/>
          <w:sz w:val="24"/>
          <w:szCs w:val="24"/>
        </w:rPr>
        <w:t>введен</w:t>
      </w:r>
      <w:proofErr w:type="gramEnd"/>
      <w:r w:rsidRPr="00CB7510">
        <w:rPr>
          <w:rFonts w:ascii="Times New Roman" w:hAnsi="Times New Roman" w:cs="Times New Roman"/>
          <w:sz w:val="24"/>
          <w:szCs w:val="24"/>
        </w:rPr>
        <w:t xml:space="preserve"> Федеральным </w:t>
      </w:r>
      <w:hyperlink r:id="rId84"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FE2A70" w:rsidRPr="00CB7510" w:rsidRDefault="00FE2A70">
      <w:pPr>
        <w:pStyle w:val="ConsPlusNormal"/>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ч</w:t>
      </w:r>
      <w:proofErr w:type="gramEnd"/>
      <w:r w:rsidRPr="00CB7510">
        <w:rPr>
          <w:rFonts w:ascii="Times New Roman" w:hAnsi="Times New Roman" w:cs="Times New Roman"/>
          <w:sz w:val="24"/>
          <w:szCs w:val="24"/>
        </w:rPr>
        <w:t xml:space="preserve">асть 7 в ред. Федерального </w:t>
      </w:r>
      <w:hyperlink r:id="rId85" w:history="1">
        <w:r w:rsidRPr="00CB7510">
          <w:rPr>
            <w:rFonts w:ascii="Times New Roman" w:hAnsi="Times New Roman" w:cs="Times New Roman"/>
            <w:color w:val="0000FF"/>
            <w:sz w:val="24"/>
            <w:szCs w:val="24"/>
          </w:rPr>
          <w:t>закона</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19. Обеспечение доступа к информации о деятельности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 </w:t>
      </w:r>
      <w:proofErr w:type="gramStart"/>
      <w:r w:rsidRPr="00CB7510">
        <w:rPr>
          <w:rFonts w:ascii="Times New Roman" w:hAnsi="Times New Roman" w:cs="Times New Roman"/>
          <w:sz w:val="24"/>
          <w:szCs w:val="24"/>
        </w:rP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rsidRPr="00CB7510">
        <w:rPr>
          <w:rFonts w:ascii="Times New Roman" w:hAnsi="Times New Roman" w:cs="Times New Roman"/>
          <w:sz w:val="24"/>
          <w:szCs w:val="24"/>
        </w:rPr>
        <w:t xml:space="preserve"> </w:t>
      </w:r>
      <w:proofErr w:type="gramStart"/>
      <w:r w:rsidRPr="00CB7510">
        <w:rPr>
          <w:rFonts w:ascii="Times New Roman" w:hAnsi="Times New Roman" w:cs="Times New Roman"/>
          <w:sz w:val="24"/>
          <w:szCs w:val="24"/>
        </w:rPr>
        <w:t>мерах</w:t>
      </w:r>
      <w:proofErr w:type="gramEnd"/>
      <w:r w:rsidRPr="00CB7510">
        <w:rPr>
          <w:rFonts w:ascii="Times New Roman" w:hAnsi="Times New Roman" w:cs="Times New Roman"/>
          <w:sz w:val="24"/>
          <w:szCs w:val="24"/>
        </w:rPr>
        <w:t>.</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20. Финансовое обеспечение деятельности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2. </w:t>
      </w:r>
      <w:proofErr w:type="gramStart"/>
      <w:r w:rsidRPr="00CB7510">
        <w:rPr>
          <w:rFonts w:ascii="Times New Roman" w:hAnsi="Times New Roman" w:cs="Times New Roman"/>
          <w:sz w:val="24"/>
          <w:szCs w:val="24"/>
        </w:rPr>
        <w:t>Контроль за</w:t>
      </w:r>
      <w:proofErr w:type="gramEnd"/>
      <w:r w:rsidRPr="00CB7510">
        <w:rPr>
          <w:rFonts w:ascii="Times New Roman" w:hAnsi="Times New Roman" w:cs="Times New Roman"/>
          <w:sz w:val="24"/>
          <w:szCs w:val="24"/>
        </w:rPr>
        <w:t xml:space="preserve"> использованием контрольно-счетными органами бюджетных средств, </w:t>
      </w:r>
      <w:r w:rsidRPr="00CB7510">
        <w:rPr>
          <w:rFonts w:ascii="Times New Roman" w:hAnsi="Times New Roman" w:cs="Times New Roman"/>
          <w:sz w:val="24"/>
          <w:szCs w:val="24"/>
        </w:rPr>
        <w:lastRenderedPageBreak/>
        <w:t>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20.1. Материальное и социальное обеспечение должностных лиц контрольно-счетных органов</w:t>
      </w: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w:t>
      </w:r>
      <w:proofErr w:type="gramStart"/>
      <w:r w:rsidRPr="00CB7510">
        <w:rPr>
          <w:rFonts w:ascii="Times New Roman" w:hAnsi="Times New Roman" w:cs="Times New Roman"/>
          <w:sz w:val="24"/>
          <w:szCs w:val="24"/>
        </w:rPr>
        <w:t>введена</w:t>
      </w:r>
      <w:proofErr w:type="gramEnd"/>
      <w:r w:rsidRPr="00CB7510">
        <w:rPr>
          <w:rFonts w:ascii="Times New Roman" w:hAnsi="Times New Roman" w:cs="Times New Roman"/>
          <w:sz w:val="24"/>
          <w:szCs w:val="24"/>
        </w:rPr>
        <w:t xml:space="preserve"> Федеральным </w:t>
      </w:r>
      <w:hyperlink r:id="rId86" w:history="1">
        <w:r w:rsidRPr="00CB7510">
          <w:rPr>
            <w:rFonts w:ascii="Times New Roman" w:hAnsi="Times New Roman" w:cs="Times New Roman"/>
            <w:color w:val="0000FF"/>
            <w:sz w:val="24"/>
            <w:szCs w:val="24"/>
          </w:rPr>
          <w:t>законом</w:t>
        </w:r>
      </w:hyperlink>
      <w:r w:rsidRPr="00CB7510">
        <w:rPr>
          <w:rFonts w:ascii="Times New Roman" w:hAnsi="Times New Roman" w:cs="Times New Roman"/>
          <w:sz w:val="24"/>
          <w:szCs w:val="24"/>
        </w:rPr>
        <w:t xml:space="preserve"> от 01.07.2021 N 255-ФЗ)</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 xml:space="preserve">1. </w:t>
      </w:r>
      <w:proofErr w:type="gramStart"/>
      <w:r w:rsidRPr="00CB7510">
        <w:rPr>
          <w:rFonts w:ascii="Times New Roman" w:hAnsi="Times New Roman" w:cs="Times New Roman"/>
          <w:sz w:val="24"/>
          <w:szCs w:val="24"/>
        </w:rP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w:t>
      </w:r>
      <w:proofErr w:type="gramEnd"/>
      <w:r w:rsidRPr="00CB7510">
        <w:rPr>
          <w:rFonts w:ascii="Times New Roman" w:hAnsi="Times New Roman" w:cs="Times New Roman"/>
          <w:sz w:val="24"/>
          <w:szCs w:val="24"/>
        </w:rPr>
        <w:t xml:space="preserve"> обеспечению, бытовому, транспортному и иным видам обслуживания).</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FE2A70" w:rsidRPr="00CB7510" w:rsidRDefault="00FE2A70">
      <w:pPr>
        <w:pStyle w:val="ConsPlusNormal"/>
        <w:spacing w:before="220"/>
        <w:ind w:firstLine="540"/>
        <w:jc w:val="both"/>
        <w:rPr>
          <w:rFonts w:ascii="Times New Roman" w:hAnsi="Times New Roman" w:cs="Times New Roman"/>
          <w:sz w:val="24"/>
          <w:szCs w:val="24"/>
        </w:rPr>
      </w:pPr>
      <w:r w:rsidRPr="00CB7510">
        <w:rPr>
          <w:rFonts w:ascii="Times New Roman" w:hAnsi="Times New Roman" w:cs="Times New Roman"/>
          <w:sz w:val="24"/>
          <w:szCs w:val="24"/>
        </w:rP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Title"/>
        <w:ind w:firstLine="540"/>
        <w:jc w:val="both"/>
        <w:outlineLvl w:val="0"/>
        <w:rPr>
          <w:rFonts w:ascii="Times New Roman" w:hAnsi="Times New Roman" w:cs="Times New Roman"/>
          <w:sz w:val="24"/>
          <w:szCs w:val="24"/>
        </w:rPr>
      </w:pPr>
      <w:r w:rsidRPr="00CB7510">
        <w:rPr>
          <w:rFonts w:ascii="Times New Roman" w:hAnsi="Times New Roman" w:cs="Times New Roman"/>
          <w:sz w:val="24"/>
          <w:szCs w:val="24"/>
        </w:rPr>
        <w:t>Статья 21. Вступление в силу настоящего Федерального закона</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ind w:firstLine="540"/>
        <w:jc w:val="both"/>
        <w:rPr>
          <w:rFonts w:ascii="Times New Roman" w:hAnsi="Times New Roman" w:cs="Times New Roman"/>
          <w:sz w:val="24"/>
          <w:szCs w:val="24"/>
        </w:rPr>
      </w:pPr>
      <w:r w:rsidRPr="00CB7510">
        <w:rPr>
          <w:rFonts w:ascii="Times New Roman" w:hAnsi="Times New Roman" w:cs="Times New Roman"/>
          <w:sz w:val="24"/>
          <w:szCs w:val="24"/>
        </w:rPr>
        <w:t>Настоящий Федеральный закон вступает в силу с 1 октября 2011 года.</w:t>
      </w:r>
    </w:p>
    <w:p w:rsidR="00FE2A70" w:rsidRPr="00CB7510" w:rsidRDefault="00FE2A70">
      <w:pPr>
        <w:pStyle w:val="ConsPlusNormal"/>
        <w:ind w:firstLine="540"/>
        <w:jc w:val="both"/>
        <w:rPr>
          <w:rFonts w:ascii="Times New Roman" w:hAnsi="Times New Roman" w:cs="Times New Roman"/>
          <w:sz w:val="24"/>
          <w:szCs w:val="24"/>
        </w:rPr>
      </w:pPr>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Президент</w:t>
      </w:r>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Российской Федерации</w:t>
      </w:r>
    </w:p>
    <w:p w:rsidR="00FE2A70" w:rsidRPr="00CB7510" w:rsidRDefault="00FE2A70">
      <w:pPr>
        <w:pStyle w:val="ConsPlusNormal"/>
        <w:jc w:val="right"/>
        <w:rPr>
          <w:rFonts w:ascii="Times New Roman" w:hAnsi="Times New Roman" w:cs="Times New Roman"/>
          <w:sz w:val="24"/>
          <w:szCs w:val="24"/>
        </w:rPr>
      </w:pPr>
      <w:r w:rsidRPr="00CB7510">
        <w:rPr>
          <w:rFonts w:ascii="Times New Roman" w:hAnsi="Times New Roman" w:cs="Times New Roman"/>
          <w:sz w:val="24"/>
          <w:szCs w:val="24"/>
        </w:rPr>
        <w:t>Д.МЕДВЕДЕВ</w:t>
      </w:r>
    </w:p>
    <w:p w:rsidR="00FE2A70" w:rsidRPr="00CB7510" w:rsidRDefault="00FE2A70">
      <w:pPr>
        <w:pStyle w:val="ConsPlusNormal"/>
        <w:rPr>
          <w:rFonts w:ascii="Times New Roman" w:hAnsi="Times New Roman" w:cs="Times New Roman"/>
          <w:sz w:val="24"/>
          <w:szCs w:val="24"/>
        </w:rPr>
      </w:pPr>
      <w:r w:rsidRPr="00CB7510">
        <w:rPr>
          <w:rFonts w:ascii="Times New Roman" w:hAnsi="Times New Roman" w:cs="Times New Roman"/>
          <w:sz w:val="24"/>
          <w:szCs w:val="24"/>
        </w:rPr>
        <w:t>Москва, Кремль</w:t>
      </w:r>
    </w:p>
    <w:p w:rsidR="00FE2A70" w:rsidRPr="00CB7510" w:rsidRDefault="00FE2A70">
      <w:pPr>
        <w:pStyle w:val="ConsPlusNormal"/>
        <w:spacing w:before="220"/>
        <w:rPr>
          <w:rFonts w:ascii="Times New Roman" w:hAnsi="Times New Roman" w:cs="Times New Roman"/>
          <w:sz w:val="24"/>
          <w:szCs w:val="24"/>
        </w:rPr>
      </w:pPr>
      <w:r w:rsidRPr="00CB7510">
        <w:rPr>
          <w:rFonts w:ascii="Times New Roman" w:hAnsi="Times New Roman" w:cs="Times New Roman"/>
          <w:sz w:val="24"/>
          <w:szCs w:val="24"/>
        </w:rPr>
        <w:t>7 февраля 2011 года</w:t>
      </w:r>
    </w:p>
    <w:p w:rsidR="00FE2A70" w:rsidRPr="00CB7510" w:rsidRDefault="00FE2A70">
      <w:pPr>
        <w:pStyle w:val="ConsPlusNormal"/>
        <w:spacing w:before="220"/>
        <w:rPr>
          <w:rFonts w:ascii="Times New Roman" w:hAnsi="Times New Roman" w:cs="Times New Roman"/>
          <w:sz w:val="24"/>
          <w:szCs w:val="24"/>
        </w:rPr>
      </w:pPr>
      <w:r w:rsidRPr="00CB7510">
        <w:rPr>
          <w:rFonts w:ascii="Times New Roman" w:hAnsi="Times New Roman" w:cs="Times New Roman"/>
          <w:sz w:val="24"/>
          <w:szCs w:val="24"/>
        </w:rPr>
        <w:t>N 6-ФЗ</w:t>
      </w:r>
    </w:p>
    <w:p w:rsidR="00FE2A70" w:rsidRPr="00CB7510" w:rsidRDefault="00FE2A70">
      <w:pPr>
        <w:pStyle w:val="ConsPlusNormal"/>
        <w:rPr>
          <w:rFonts w:ascii="Times New Roman" w:hAnsi="Times New Roman" w:cs="Times New Roman"/>
          <w:sz w:val="24"/>
          <w:szCs w:val="24"/>
        </w:rPr>
      </w:pPr>
    </w:p>
    <w:p w:rsidR="00FE2A70" w:rsidRPr="00CB7510" w:rsidRDefault="00FE2A70">
      <w:pPr>
        <w:pStyle w:val="ConsPlusNormal"/>
        <w:rPr>
          <w:rFonts w:ascii="Times New Roman" w:hAnsi="Times New Roman" w:cs="Times New Roman"/>
          <w:sz w:val="24"/>
          <w:szCs w:val="24"/>
        </w:rPr>
      </w:pPr>
    </w:p>
    <w:p w:rsidR="00FE2A70" w:rsidRPr="00CB7510" w:rsidRDefault="00FE2A70">
      <w:pPr>
        <w:pStyle w:val="ConsPlusNormal"/>
        <w:pBdr>
          <w:top w:val="single" w:sz="6" w:space="0" w:color="auto"/>
        </w:pBdr>
        <w:spacing w:before="100" w:after="100"/>
        <w:jc w:val="both"/>
        <w:rPr>
          <w:rFonts w:ascii="Times New Roman" w:hAnsi="Times New Roman" w:cs="Times New Roman"/>
          <w:sz w:val="24"/>
          <w:szCs w:val="24"/>
        </w:rPr>
      </w:pPr>
    </w:p>
    <w:p w:rsidR="005612DC" w:rsidRPr="00CB7510" w:rsidRDefault="005612DC">
      <w:pPr>
        <w:rPr>
          <w:rFonts w:ascii="Times New Roman" w:hAnsi="Times New Roman" w:cs="Times New Roman"/>
          <w:sz w:val="24"/>
          <w:szCs w:val="24"/>
        </w:rPr>
      </w:pPr>
      <w:bookmarkStart w:id="9" w:name="_GoBack"/>
      <w:bookmarkEnd w:id="9"/>
    </w:p>
    <w:sectPr w:rsidR="005612DC" w:rsidRPr="00CB7510" w:rsidSect="00F14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E2A70"/>
    <w:rsid w:val="005612DC"/>
    <w:rsid w:val="00CB7510"/>
    <w:rsid w:val="00F808E9"/>
    <w:rsid w:val="00FE2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A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8250E26208CDD6283890780C8BB38AC2A2143CA5A97F84A83AD1C5F180D1B06D1C15F6548EB7485A443A49B2605EH" TargetMode="External"/><Relationship Id="rId18" Type="http://schemas.openxmlformats.org/officeDocument/2006/relationships/hyperlink" Target="consultantplus://offline/ref=428250E26208CDD6283890780C8BB38AC2A21E3AA2AD7F84A83AD1C5F180D1B06D1C15F6548EB7485A443A49B2605EH" TargetMode="External"/><Relationship Id="rId26" Type="http://schemas.openxmlformats.org/officeDocument/2006/relationships/hyperlink" Target="consultantplus://offline/ref=428250E26208CDD6283890780C8BB38AC2A21F31A6AB7F84A83AD1C5F180D1B07F1C4DFA548DA94A52516C18F45A9CA02D14C3F47681DDB46356H" TargetMode="External"/><Relationship Id="rId39" Type="http://schemas.openxmlformats.org/officeDocument/2006/relationships/hyperlink" Target="consultantplus://offline/ref=428250E26208CDD6283890780C8BB38AC3A2103CAAF92886F96FDFC0F9D08BA0695540F84A8DA056515A3A6458H" TargetMode="External"/><Relationship Id="rId21" Type="http://schemas.openxmlformats.org/officeDocument/2006/relationships/hyperlink" Target="consultantplus://offline/ref=428250E26208CDD6283890780C8BB38AC2A21F31A6AB7F84A83AD1C5F180D1B07F1C4DFA548DA94950516C18F45A9CA02D14C3F47681DDB46356H" TargetMode="External"/><Relationship Id="rId34" Type="http://schemas.openxmlformats.org/officeDocument/2006/relationships/hyperlink" Target="consultantplus://offline/ref=428250E26208CDD6283890780C8BB38AC2A21F31A6AB7F84A83AD1C5F180D1B07F1C4DFA548DA94B51516C18F45A9CA02D14C3F47681DDB46356H" TargetMode="External"/><Relationship Id="rId42" Type="http://schemas.openxmlformats.org/officeDocument/2006/relationships/hyperlink" Target="consultantplus://offline/ref=428250E26208CDD6283890780C8BB38AC2A2143AA4AA7F84A83AD1C5F180D1B07F1C4DFA548DA84F5B516C18F45A9CA02D14C3F47681DDB46356H" TargetMode="External"/><Relationship Id="rId47" Type="http://schemas.openxmlformats.org/officeDocument/2006/relationships/hyperlink" Target="consultantplus://offline/ref=428250E26208CDD6283890780C8BB38AC0AF1E3EA5AE7F84A83AD1C5F180D1B07F1C4DFA548DA94954516C18F45A9CA02D14C3F47681DDB46356H" TargetMode="External"/><Relationship Id="rId50" Type="http://schemas.openxmlformats.org/officeDocument/2006/relationships/hyperlink" Target="consultantplus://offline/ref=428250E26208CDD6283890780C8BB38AC2A2143AA4AA7F84A83AD1C5F180D1B07F1C4DFA548DA84053516C18F45A9CA02D14C3F47681DDB46356H" TargetMode="External"/><Relationship Id="rId55" Type="http://schemas.openxmlformats.org/officeDocument/2006/relationships/hyperlink" Target="consultantplus://offline/ref=428250E26208CDD6283890780C8BB38AC2A21F31A6AB7F84A83AD1C5F180D1B07F1C4DFA548DA94D52516C18F45A9CA02D14C3F47681DDB46356H" TargetMode="External"/><Relationship Id="rId63" Type="http://schemas.openxmlformats.org/officeDocument/2006/relationships/hyperlink" Target="consultantplus://offline/ref=428250E26208CDD6283890780C8BB38AC2A21F31A6AB7F84A83AD1C5F180D1B07F1C4DFA548DA94055516C18F45A9CA02D14C3F47681DDB46356H" TargetMode="External"/><Relationship Id="rId68" Type="http://schemas.openxmlformats.org/officeDocument/2006/relationships/hyperlink" Target="consultantplus://offline/ref=428250E26208CDD6283890780C8BB38AC2AF1F31A6A97F84A83AD1C5F180D1B06D1C15F6548EB7485A443A49B2605EH" TargetMode="External"/><Relationship Id="rId76" Type="http://schemas.openxmlformats.org/officeDocument/2006/relationships/hyperlink" Target="consultantplus://offline/ref=428250E26208CDD6283890780C8BB38AC2A21F31A6AB7F84A83AD1C5F180D1B07F1C4DFA548DA84851516C18F45A9CA02D14C3F47681DDB46356H" TargetMode="External"/><Relationship Id="rId84" Type="http://schemas.openxmlformats.org/officeDocument/2006/relationships/hyperlink" Target="consultantplus://offline/ref=428250E26208CDD6283890780C8BB38AC2A21F31A6AB7F84A83AD1C5F180D1B07F1C4DFA548DA84951516C18F45A9CA02D14C3F47681DDB46356H" TargetMode="External"/><Relationship Id="rId89" Type="http://schemas.microsoft.com/office/2007/relationships/stylesWithEffects" Target="stylesWithEffects.xml"/><Relationship Id="rId7" Type="http://schemas.openxmlformats.org/officeDocument/2006/relationships/hyperlink" Target="consultantplus://offline/ref=428250E26208CDD6283890780C8BB38AC3AB133EA9AA7F84A83AD1C5F180D1B07F1C4DFA548DA9415B516C18F45A9CA02D14C3F47681DDB46356H" TargetMode="External"/><Relationship Id="rId71" Type="http://schemas.openxmlformats.org/officeDocument/2006/relationships/hyperlink" Target="consultantplus://offline/ref=428250E26208CDD6283890780C8BB38AC2A21F31A6AB7F84A83AD1C5F180D1B07F1C4DFA548DA94157516C18F45A9CA02D14C3F47681DDB46356H" TargetMode="External"/><Relationship Id="rId2" Type="http://schemas.openxmlformats.org/officeDocument/2006/relationships/settings" Target="settings.xml"/><Relationship Id="rId16" Type="http://schemas.openxmlformats.org/officeDocument/2006/relationships/hyperlink" Target="consultantplus://offline/ref=428250E26208CDD6283890780C8BB38AC2A21E38A2A87F84A83AD1C5F180D1B07F1C4DFA548DAD4157516C18F45A9CA02D14C3F47681DDB46356H" TargetMode="External"/><Relationship Id="rId29" Type="http://schemas.openxmlformats.org/officeDocument/2006/relationships/hyperlink" Target="consultantplus://offline/ref=428250E26208CDD6283890780C8BB38AC2A21F31A6AB7F84A83AD1C5F180D1B07F1C4DFA548DA94A55516C18F45A9CA02D14C3F47681DDB46356H" TargetMode="External"/><Relationship Id="rId11" Type="http://schemas.openxmlformats.org/officeDocument/2006/relationships/hyperlink" Target="consultantplus://offline/ref=428250E26208CDD6283890780C8BB38AC2A21F31A6AB7F84A83AD1C5F180D1B07F1C4DFA548DA9485A516C18F45A9CA02D14C3F47681DDB46356H" TargetMode="External"/><Relationship Id="rId24" Type="http://schemas.openxmlformats.org/officeDocument/2006/relationships/hyperlink" Target="consultantplus://offline/ref=428250E26208CDD6283890780C8BB38AC2A21F31A6AB7F84A83AD1C5F180D1B07F1C4DFA548DA9495B516C18F45A9CA02D14C3F47681DDB46356H" TargetMode="External"/><Relationship Id="rId32" Type="http://schemas.openxmlformats.org/officeDocument/2006/relationships/hyperlink" Target="consultantplus://offline/ref=428250E26208CDD6283890780C8BB38AC2A21F31A6AB7F84A83AD1C5F180D1B07F1C4DFA548DA94A5A516C18F45A9CA02D14C3F47681DDB46356H" TargetMode="External"/><Relationship Id="rId37" Type="http://schemas.openxmlformats.org/officeDocument/2006/relationships/hyperlink" Target="consultantplus://offline/ref=428250E26208CDD6283890780C8BB38AC2A21F31A6AB7F84A83AD1C5F180D1B07F1C4DFA548DA94B55516C18F45A9CA02D14C3F47681DDB46356H" TargetMode="External"/><Relationship Id="rId40" Type="http://schemas.openxmlformats.org/officeDocument/2006/relationships/hyperlink" Target="consultantplus://offline/ref=428250E26208CDD6283890780C8BB38AC2A21F31A6AB7F84A83AD1C5F180D1B07F1C4DFA548DA94C50516C18F45A9CA02D14C3F47681DDB46356H" TargetMode="External"/><Relationship Id="rId45" Type="http://schemas.openxmlformats.org/officeDocument/2006/relationships/hyperlink" Target="consultantplus://offline/ref=428250E26208CDD6283890780C8BB38AC2AB133FA9A77F84A83AD1C5F180D1B07F1C4DFA548DA94951516C18F45A9CA02D14C3F47681DDB46356H" TargetMode="External"/><Relationship Id="rId53" Type="http://schemas.openxmlformats.org/officeDocument/2006/relationships/hyperlink" Target="consultantplus://offline/ref=428250E26208CDD6283890780C8BB38AC2A21239A2AD7F84A83AD1C5F180D1B06D1C15F6548EB7485A443A49B2605EH" TargetMode="External"/><Relationship Id="rId58" Type="http://schemas.openxmlformats.org/officeDocument/2006/relationships/hyperlink" Target="consultantplus://offline/ref=428250E26208CDD6283890780C8BB38AC2A21E3AA2AD7F84A83AD1C5F180D1B06D1C15F6548EB7485A443A49B2605EH" TargetMode="External"/><Relationship Id="rId66" Type="http://schemas.openxmlformats.org/officeDocument/2006/relationships/hyperlink" Target="consultantplus://offline/ref=428250E26208CDD6283890780C8BB38AC2A21F31A6AB7F84A83AD1C5F180D1B07F1C4DFA548DA94151516C18F45A9CA02D14C3F47681DDB46356H" TargetMode="External"/><Relationship Id="rId74" Type="http://schemas.openxmlformats.org/officeDocument/2006/relationships/hyperlink" Target="consultantplus://offline/ref=428250E26208CDD6283890780C8BB38AC2A21F31A6AB7F84A83AD1C5F180D1B07F1C4DFA548DA9415B516C18F45A9CA02D14C3F47681DDB46356H" TargetMode="External"/><Relationship Id="rId79" Type="http://schemas.openxmlformats.org/officeDocument/2006/relationships/hyperlink" Target="consultantplus://offline/ref=428250E26208CDD6283890780C8BB38AC2A21F31A6AB7F84A83AD1C5F180D1B07F1C4DFA548DA84855516C18F45A9CA02D14C3F47681DDB46356H" TargetMode="External"/><Relationship Id="rId87" Type="http://schemas.openxmlformats.org/officeDocument/2006/relationships/fontTable" Target="fontTable.xml"/><Relationship Id="rId5" Type="http://schemas.openxmlformats.org/officeDocument/2006/relationships/hyperlink" Target="consultantplus://offline/ref=428250E26208CDD6283890780C8BB38AC2A21F3CA4AA7F84A83AD1C5F180D1B07F1C4DFA548CA04B56516C18F45A9CA02D14C3F47681DDB46356H" TargetMode="External"/><Relationship Id="rId61" Type="http://schemas.openxmlformats.org/officeDocument/2006/relationships/hyperlink" Target="consultantplus://offline/ref=428250E26208CDD6283890780C8BB38AC3A2103CAAF92886F96FDFC0F9D08BA0695540F84A8DA056515A3A6458H" TargetMode="External"/><Relationship Id="rId82" Type="http://schemas.openxmlformats.org/officeDocument/2006/relationships/hyperlink" Target="consultantplus://offline/ref=428250E26208CDD6283890780C8BB38AC2A21F31A6AB7F84A83AD1C5F180D1B07F1C4DFA548DA84953516C18F45A9CA02D14C3F47681DDB46356H" TargetMode="External"/><Relationship Id="rId19" Type="http://schemas.openxmlformats.org/officeDocument/2006/relationships/hyperlink" Target="consultantplus://offline/ref=428250E26208CDD6283890780C8BB38AC2A21F31A6AB7F84A83AD1C5F180D1B07F1C4DFA548DA94952516C18F45A9CA02D14C3F47681DDB4635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8250E26208CDD6283890780C8BB38AC2AB133EA1AD7F84A83AD1C5F180D1B07F1C4DFA548DA9485B516C18F45A9CA02D14C3F47681DDB46356H" TargetMode="External"/><Relationship Id="rId14" Type="http://schemas.openxmlformats.org/officeDocument/2006/relationships/hyperlink" Target="consultantplus://offline/ref=428250E26208CDD6283890780C8BB38AC2A21E3AA2AD7F84A83AD1C5F180D1B07F1C4DF8528BAA43070B7C1CBD0F92BE2E03DDFF68816D5CH" TargetMode="External"/><Relationship Id="rId22" Type="http://schemas.openxmlformats.org/officeDocument/2006/relationships/hyperlink" Target="consultantplus://offline/ref=428250E26208CDD6283890780C8BB38AC2A21F31A6AB7F84A83AD1C5F180D1B07F1C4DFA548DA94956516C18F45A9CA02D14C3F47681DDB46356H" TargetMode="External"/><Relationship Id="rId27" Type="http://schemas.openxmlformats.org/officeDocument/2006/relationships/hyperlink" Target="consultantplus://offline/ref=428250E26208CDD6283890780C8BB38AC2A21F31A6AB7F84A83AD1C5F180D1B07F1C4DFA548DA94A50516C18F45A9CA02D14C3F47681DDB46356H" TargetMode="External"/><Relationship Id="rId30" Type="http://schemas.openxmlformats.org/officeDocument/2006/relationships/hyperlink" Target="consultantplus://offline/ref=428250E26208CDD6283890780C8BB38AC2A21F31A6AB7F84A83AD1C5F180D1B07F1C4DFA548DA94A54516C18F45A9CA02D14C3F47681DDB46356H" TargetMode="External"/><Relationship Id="rId35" Type="http://schemas.openxmlformats.org/officeDocument/2006/relationships/hyperlink" Target="consultantplus://offline/ref=428250E26208CDD6283890780C8BB38AC2A21F31A6AB7F84A83AD1C5F180D1B07F1C4DFA548DA94B56516C18F45A9CA02D14C3F47681DDB46356H" TargetMode="External"/><Relationship Id="rId43" Type="http://schemas.openxmlformats.org/officeDocument/2006/relationships/hyperlink" Target="consultantplus://offline/ref=428250E26208CDD6283890780C8BB38AC2AB133FA9A77F84A83AD1C5F180D1B07F1C4DFA548DA94953516C18F45A9CA02D14C3F47681DDB46356H" TargetMode="External"/><Relationship Id="rId48" Type="http://schemas.openxmlformats.org/officeDocument/2006/relationships/hyperlink" Target="consultantplus://offline/ref=428250E26208CDD6283890780C8BB38AC2AB133FA9A77F84A83AD1C5F180D1B07F1C4DFA548DA94950516C18F45A9CA02D14C3F47681DDB46356H" TargetMode="External"/><Relationship Id="rId56" Type="http://schemas.openxmlformats.org/officeDocument/2006/relationships/hyperlink" Target="consultantplus://offline/ref=428250E26208CDD6283890780C8BB38AC2A21E3AA2AD7F84A83AD1C5F180D1B06D1C15F6548EB7485A443A49B2605EH" TargetMode="External"/><Relationship Id="rId64" Type="http://schemas.openxmlformats.org/officeDocument/2006/relationships/hyperlink" Target="consultantplus://offline/ref=428250E26208CDD6283890780C8BB38AC2A21F31A6AB7F84A83AD1C5F180D1B07F1C4DFA548DA9405A516C18F45A9CA02D14C3F47681DDB46356H" TargetMode="External"/><Relationship Id="rId69" Type="http://schemas.openxmlformats.org/officeDocument/2006/relationships/hyperlink" Target="consultantplus://offline/ref=428250E26208CDD6283890780C8BB38AC2A21239A2AD7F84A83AD1C5F180D1B06D1C15F6548EB7485A443A49B2605EH" TargetMode="External"/><Relationship Id="rId77" Type="http://schemas.openxmlformats.org/officeDocument/2006/relationships/hyperlink" Target="consultantplus://offline/ref=428250E26208CDD6283890780C8BB38AC2A21F31A6AB7F84A83AD1C5F180D1B07F1C4DFA548DA84850516C18F45A9CA02D14C3F47681DDB46356H" TargetMode="External"/><Relationship Id="rId8" Type="http://schemas.openxmlformats.org/officeDocument/2006/relationships/hyperlink" Target="consultantplus://offline/ref=428250E26208CDD6283890780C8BB38AC2AB133FA9A77F84A83AD1C5F180D1B07F1C4DFA548DA9485A516C18F45A9CA02D14C3F47681DDB46356H" TargetMode="External"/><Relationship Id="rId51" Type="http://schemas.openxmlformats.org/officeDocument/2006/relationships/hyperlink" Target="consultantplus://offline/ref=428250E26208CDD6283890780C8BB38AC2A21239A2AC7F84A83AD1C5F180D1B06D1C15F6548EB7485A443A49B2605EH" TargetMode="External"/><Relationship Id="rId72" Type="http://schemas.openxmlformats.org/officeDocument/2006/relationships/hyperlink" Target="consultantplus://offline/ref=428250E26208CDD6283890780C8BB38AC2A21F31A6AB7F84A83AD1C5F180D1B07F1C4DFA548DA94155516C18F45A9CA02D14C3F47681DDB46356H" TargetMode="External"/><Relationship Id="rId80" Type="http://schemas.openxmlformats.org/officeDocument/2006/relationships/hyperlink" Target="consultantplus://offline/ref=428250E26208CDD6283890780C8BB38AC2A21F31A6AB7F84A83AD1C5F180D1B07F1C4DFA548DA84854516C18F45A9CA02D14C3F47681DDB46356H" TargetMode="External"/><Relationship Id="rId85" Type="http://schemas.openxmlformats.org/officeDocument/2006/relationships/hyperlink" Target="consultantplus://offline/ref=428250E26208CDD6283890780C8BB38AC2A21F31A6AB7F84A83AD1C5F180D1B07F1C4DFA548DA84957516C18F45A9CA02D14C3F47681DDB46356H" TargetMode="External"/><Relationship Id="rId3" Type="http://schemas.openxmlformats.org/officeDocument/2006/relationships/webSettings" Target="webSettings.xml"/><Relationship Id="rId12" Type="http://schemas.openxmlformats.org/officeDocument/2006/relationships/hyperlink" Target="consultantplus://offline/ref=428250E26208CDD6283890780C8BB38AC3A2103CAAF92886F96FDFC0F9D08BA0695540F84A8DA056515A3A6458H" TargetMode="External"/><Relationship Id="rId17" Type="http://schemas.openxmlformats.org/officeDocument/2006/relationships/hyperlink" Target="consultantplus://offline/ref=428250E26208CDD6283890780C8BB38AC2A21E3AA2AD7F84A83AD1C5F180D1B07F1C4DF8528BAA43070B7C1CBD0F92BE2E03DDFF68816D5CH" TargetMode="External"/><Relationship Id="rId25" Type="http://schemas.openxmlformats.org/officeDocument/2006/relationships/hyperlink" Target="consultantplus://offline/ref=428250E26208CDD6283890780C8BB38AC2A21F31A6AB7F84A83AD1C5F180D1B07F1C4DFA548DA94A53516C18F45A9CA02D14C3F47681DDB46356H" TargetMode="External"/><Relationship Id="rId33" Type="http://schemas.openxmlformats.org/officeDocument/2006/relationships/hyperlink" Target="consultantplus://offline/ref=428250E26208CDD6283890780C8BB38AC2A21F31A6AB7F84A83AD1C5F180D1B07F1C4DFA548DA94B53516C18F45A9CA02D14C3F47681DDB46356H" TargetMode="External"/><Relationship Id="rId38" Type="http://schemas.openxmlformats.org/officeDocument/2006/relationships/hyperlink" Target="consultantplus://offline/ref=428250E26208CDD6283890780C8BB38AC2A21F31A6AB7F84A83AD1C5F180D1B07F1C4DFA548DA94C52516C18F45A9CA02D14C3F47681DDB46356H" TargetMode="External"/><Relationship Id="rId46" Type="http://schemas.openxmlformats.org/officeDocument/2006/relationships/hyperlink" Target="consultantplus://offline/ref=428250E26208CDD6283890780C8BB38AC2A21F31A6AB7F84A83AD1C5F180D1B07F1C4DFA548DA94D53516C18F45A9CA02D14C3F47681DDB46356H" TargetMode="External"/><Relationship Id="rId59" Type="http://schemas.openxmlformats.org/officeDocument/2006/relationships/hyperlink" Target="consultantplus://offline/ref=428250E26208CDD6283890780C8BB38AC2A21E3CA1A67F84A83AD1C5F180D1B06D1C15F6548EB7485A443A49B2605EH" TargetMode="External"/><Relationship Id="rId67" Type="http://schemas.openxmlformats.org/officeDocument/2006/relationships/hyperlink" Target="consultantplus://offline/ref=428250E26208CDD6283890780C8BB38AC2A21239A2AC7F84A83AD1C5F180D1B06D1C15F6548EB7485A443A49B2605EH" TargetMode="External"/><Relationship Id="rId20" Type="http://schemas.openxmlformats.org/officeDocument/2006/relationships/hyperlink" Target="consultantplus://offline/ref=428250E26208CDD6283890780C8BB38AC2AB133EA1AD7F84A83AD1C5F180D1B07F1C4DFA548DA9485A516C18F45A9CA02D14C3F47681DDB46356H" TargetMode="External"/><Relationship Id="rId41" Type="http://schemas.openxmlformats.org/officeDocument/2006/relationships/hyperlink" Target="consultantplus://offline/ref=428250E26208CDD6283890780C8BB38AC2A21F31A6AB7F84A83AD1C5F180D1B07F1C4DFA548DA94C5B516C18F45A9CA02D14C3F47681DDB46356H" TargetMode="External"/><Relationship Id="rId54" Type="http://schemas.openxmlformats.org/officeDocument/2006/relationships/hyperlink" Target="consultantplus://offline/ref=428250E26208CDD6283890780C8BB38AC3AB133EA9AA7F84A83AD1C5F180D1B07F1C4DFA548DA9415A516C18F45A9CA02D14C3F47681DDB46356H" TargetMode="External"/><Relationship Id="rId62" Type="http://schemas.openxmlformats.org/officeDocument/2006/relationships/hyperlink" Target="consultantplus://offline/ref=428250E26208CDD6283890780C8BB38AC0A81738A0AB7F84A83AD1C5F180D1B06D1C15F6548EB7485A443A49B2605EH" TargetMode="External"/><Relationship Id="rId70" Type="http://schemas.openxmlformats.org/officeDocument/2006/relationships/hyperlink" Target="consultantplus://offline/ref=428250E26208CDD6283890780C8BB38AC3AB133EA9AA7F84A83AD1C5F180D1B07F1C4DFA548DA84852516C18F45A9CA02D14C3F47681DDB46356H" TargetMode="External"/><Relationship Id="rId75" Type="http://schemas.openxmlformats.org/officeDocument/2006/relationships/hyperlink" Target="consultantplus://offline/ref=428250E26208CDD6283890780C8BB38AC2A21F31A6AB7F84A83AD1C5F180D1B07F1C4DFA548DA84852516C18F45A9CA02D14C3F47681DDB46356H" TargetMode="External"/><Relationship Id="rId83" Type="http://schemas.openxmlformats.org/officeDocument/2006/relationships/hyperlink" Target="consultantplus://offline/ref=428250E26208CDD6283890780C8BB38AC2A21F3CA4AA7F84A83AD1C5F180D1B07F1C4DFA548CA04B55516C18F45A9CA02D14C3F47681DDB46356H"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28250E26208CDD6283890780C8BB38AC0AF1E3EA5AE7F84A83AD1C5F180D1B07F1C4DFA548DA94956516C18F45A9CA02D14C3F47681DDB46356H" TargetMode="External"/><Relationship Id="rId15" Type="http://schemas.openxmlformats.org/officeDocument/2006/relationships/hyperlink" Target="consultantplus://offline/ref=428250E26208CDD6283890780C8BB38AC3A2103CAAF92886F96FDFC0F9D08BA0695540F84A8DA056515A3A6458H" TargetMode="External"/><Relationship Id="rId23" Type="http://schemas.openxmlformats.org/officeDocument/2006/relationships/hyperlink" Target="consultantplus://offline/ref=428250E26208CDD6283890780C8BB38AC2A21F31A6AB7F84A83AD1C5F180D1B07F1C4DFA548DA94954516C18F45A9CA02D14C3F47681DDB46356H" TargetMode="External"/><Relationship Id="rId28" Type="http://schemas.openxmlformats.org/officeDocument/2006/relationships/hyperlink" Target="consultantplus://offline/ref=428250E26208CDD6283890780C8BB38AC2A21F31A6AB7F84A83AD1C5F180D1B07F1C4DFA548DA94A57516C18F45A9CA02D14C3F47681DDB46356H" TargetMode="External"/><Relationship Id="rId36" Type="http://schemas.openxmlformats.org/officeDocument/2006/relationships/hyperlink" Target="consultantplus://offline/ref=428250E26208CDD6283890780C8BB38AC3A2103CAAF92886F96FDFC0F9D08BA0695540F84A8DA056515A3A6458H" TargetMode="External"/><Relationship Id="rId49" Type="http://schemas.openxmlformats.org/officeDocument/2006/relationships/hyperlink" Target="consultantplus://offline/ref=428250E26208CDD6283890780C8BB38AC2A21E38A1A77F84A83AD1C5F180D1B06D1C15F6548EB7485A443A49B2605EH" TargetMode="External"/><Relationship Id="rId57" Type="http://schemas.openxmlformats.org/officeDocument/2006/relationships/hyperlink" Target="consultantplus://offline/ref=428250E26208CDD6283890780C8BB38AC2A21E3CA1A67F84A83AD1C5F180D1B06D1C15F6548EB7485A443A49B2605EH" TargetMode="External"/><Relationship Id="rId10" Type="http://schemas.openxmlformats.org/officeDocument/2006/relationships/hyperlink" Target="consultantplus://offline/ref=428250E26208CDD6283890780C8BB38AC2A2143AA4AA7F84A83AD1C5F180D1B07F1C4DFA548DA84F54516C18F45A9CA02D14C3F47681DDB46356H" TargetMode="External"/><Relationship Id="rId31" Type="http://schemas.openxmlformats.org/officeDocument/2006/relationships/hyperlink" Target="consultantplus://offline/ref=428250E26208CDD6283890780C8BB38AC2A21F31A6AB7F84A83AD1C5F180D1B07F1C4DFA548DA94A5B516C18F45A9CA02D14C3F47681DDB46356H" TargetMode="External"/><Relationship Id="rId44" Type="http://schemas.openxmlformats.org/officeDocument/2006/relationships/hyperlink" Target="consultantplus://offline/ref=428250E26208CDD6283890780C8BB38AC0AF1E3EA5AE7F84A83AD1C5F180D1B07F1C4DFA548DA94955516C18F45A9CA02D14C3F47681DDB46356H" TargetMode="External"/><Relationship Id="rId52" Type="http://schemas.openxmlformats.org/officeDocument/2006/relationships/hyperlink" Target="consultantplus://offline/ref=428250E26208CDD6283890780C8BB38AC2AF1F31A6A97F84A83AD1C5F180D1B06D1C15F6548EB7485A443A49B2605EH" TargetMode="External"/><Relationship Id="rId60" Type="http://schemas.openxmlformats.org/officeDocument/2006/relationships/hyperlink" Target="consultantplus://offline/ref=428250E26208CDD6283890780C8BB38AC2A21E3AA2AD7F84A83AD1C5F180D1B06D1C15F6548EB7485A443A49B2605EH" TargetMode="External"/><Relationship Id="rId65" Type="http://schemas.openxmlformats.org/officeDocument/2006/relationships/hyperlink" Target="consultantplus://offline/ref=428250E26208CDD6283890780C8BB38AC2A21F31A6AB7F84A83AD1C5F180D1B07F1C4DFA548DA94153516C18F45A9CA02D14C3F47681DDB46356H" TargetMode="External"/><Relationship Id="rId73" Type="http://schemas.openxmlformats.org/officeDocument/2006/relationships/hyperlink" Target="consultantplus://offline/ref=428250E26208CDD6283890780C8BB38AC2A21F31A6AB7F84A83AD1C5F180D1B07F1C4DFA548DA94154516C18F45A9CA02D14C3F47681DDB46356H" TargetMode="External"/><Relationship Id="rId78" Type="http://schemas.openxmlformats.org/officeDocument/2006/relationships/hyperlink" Target="consultantplus://offline/ref=428250E26208CDD6283890780C8BB38AC2A21F31A6AB7F84A83AD1C5F180D1B07F1C4DFA548DA84856516C18F45A9CA02D14C3F47681DDB46356H" TargetMode="External"/><Relationship Id="rId81" Type="http://schemas.openxmlformats.org/officeDocument/2006/relationships/hyperlink" Target="consultantplus://offline/ref=428250E26208CDD6283890780C8BB38AC2AB133EA1AD7F84A83AD1C5F180D1B07F1C4DFA548DA94952516C18F45A9CA02D14C3F47681DDB46356H" TargetMode="External"/><Relationship Id="rId86" Type="http://schemas.openxmlformats.org/officeDocument/2006/relationships/hyperlink" Target="consultantplus://offline/ref=428250E26208CDD6283890780C8BB38AC2A21F31A6AB7F84A83AD1C5F180D1B07F1C4DFA548DA84955516C18F45A9CA02D14C3F47681DDB4635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11108</Words>
  <Characters>63320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2</cp:revision>
  <dcterms:created xsi:type="dcterms:W3CDTF">2023-08-03T13:26:00Z</dcterms:created>
  <dcterms:modified xsi:type="dcterms:W3CDTF">2023-08-03T13:26:00Z</dcterms:modified>
</cp:coreProperties>
</file>